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A4A9D" w14:textId="09B95A16" w:rsidR="001B1902" w:rsidRPr="003F5572" w:rsidRDefault="001B1902" w:rsidP="003F5572">
      <w:r w:rsidRPr="003F5572">
        <w:t>No.       of 2023.</w:t>
      </w:r>
      <w:r w:rsidRPr="003F5572">
        <w:tab/>
      </w:r>
      <w:r w:rsidR="00BB456D" w:rsidRPr="003F5572">
        <w:t xml:space="preserve">               Official Gazette Bill, 2023</w:t>
      </w:r>
      <w:r w:rsidRPr="003F5572">
        <w:t xml:space="preserve">    </w:t>
      </w:r>
      <w:r w:rsidRPr="003F5572">
        <w:tab/>
        <w:t xml:space="preserve">       Saint Christopher  </w:t>
      </w:r>
    </w:p>
    <w:p w14:paraId="2BCD5442" w14:textId="7A1D7A94" w:rsidR="001B1902" w:rsidRPr="003F5572" w:rsidRDefault="001B1902" w:rsidP="003F5572">
      <w:pPr>
        <w:ind w:left="2160"/>
      </w:pPr>
      <w:r w:rsidRPr="003F5572">
        <w:t xml:space="preserve">                       </w:t>
      </w:r>
      <w:r w:rsidRPr="003F5572">
        <w:tab/>
      </w:r>
      <w:r w:rsidRPr="003F5572">
        <w:tab/>
      </w:r>
      <w:r w:rsidRPr="003F5572">
        <w:tab/>
        <w:t xml:space="preserve">       </w:t>
      </w:r>
      <w:r w:rsidR="00BB456D" w:rsidRPr="003F5572">
        <w:t xml:space="preserve">                        </w:t>
      </w:r>
      <w:r w:rsidRPr="003F5572">
        <w:t>and Nevis.</w:t>
      </w:r>
      <w:r w:rsidRPr="003F5572">
        <w:tab/>
      </w:r>
    </w:p>
    <w:p w14:paraId="7F263F0A" w14:textId="77777777" w:rsidR="001B1902" w:rsidRPr="003F5572" w:rsidRDefault="001B1902" w:rsidP="003F5572">
      <w:pPr>
        <w:jc w:val="center"/>
      </w:pPr>
    </w:p>
    <w:p w14:paraId="794D6561" w14:textId="77777777" w:rsidR="001B1902" w:rsidRPr="003F5572" w:rsidRDefault="001B1902" w:rsidP="003F5572">
      <w:pPr>
        <w:jc w:val="center"/>
      </w:pPr>
    </w:p>
    <w:p w14:paraId="29373918" w14:textId="77777777" w:rsidR="001B1902" w:rsidRPr="003F5572" w:rsidRDefault="001B1902" w:rsidP="003F5572">
      <w:r w:rsidRPr="003F5572">
        <w:tab/>
      </w:r>
      <w:r w:rsidRPr="003F5572">
        <w:tab/>
      </w:r>
      <w:r w:rsidRPr="003F5572">
        <w:tab/>
      </w:r>
      <w:r w:rsidRPr="003F5572">
        <w:tab/>
      </w:r>
      <w:r w:rsidRPr="003F5572">
        <w:tab/>
      </w:r>
      <w:r w:rsidRPr="003F5572">
        <w:tab/>
      </w:r>
    </w:p>
    <w:p w14:paraId="46961520" w14:textId="57F48AC2" w:rsidR="001B1902" w:rsidRPr="003F5572" w:rsidRDefault="001B1902" w:rsidP="003F5572">
      <w:pPr>
        <w:jc w:val="center"/>
        <w:rPr>
          <w:b/>
        </w:rPr>
      </w:pPr>
      <w:r w:rsidRPr="003F5572">
        <w:rPr>
          <w:b/>
        </w:rPr>
        <w:t>SAINT CHRISTOPHER AND NEVIS</w:t>
      </w:r>
    </w:p>
    <w:p w14:paraId="06B54A70" w14:textId="77777777" w:rsidR="001B1902" w:rsidRPr="003F5572" w:rsidRDefault="001B1902" w:rsidP="003F5572">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tab/>
      </w:r>
      <w:r w:rsidRPr="003F5572">
        <w:tab/>
      </w:r>
      <w:r w:rsidRPr="003F5572">
        <w:tab/>
      </w:r>
      <w:r w:rsidRPr="003F5572">
        <w:tab/>
      </w:r>
      <w:r w:rsidRPr="003F5572">
        <w:tab/>
      </w:r>
    </w:p>
    <w:p w14:paraId="73F56E0C" w14:textId="77777777" w:rsidR="001B1902" w:rsidRPr="003F5572" w:rsidRDefault="001B1902" w:rsidP="003F5572">
      <w:pPr>
        <w:jc w:val="center"/>
      </w:pPr>
      <w:r w:rsidRPr="003F5572">
        <w:t>No.         of 2023</w:t>
      </w:r>
    </w:p>
    <w:p w14:paraId="298BA784" w14:textId="77777777" w:rsidR="00EC708A" w:rsidRPr="003F5572" w:rsidRDefault="00EC708A" w:rsidP="003F5572"/>
    <w:p w14:paraId="6DA62ED2" w14:textId="77777777" w:rsidR="00EC708A" w:rsidRPr="003F5572" w:rsidRDefault="00EC708A" w:rsidP="003F5572">
      <w:pPr>
        <w:jc w:val="center"/>
        <w:rPr>
          <w:b/>
        </w:rPr>
      </w:pPr>
      <w:r w:rsidRPr="003F5572">
        <w:rPr>
          <w:b/>
        </w:rPr>
        <w:t>ARRANGEMENT OF SECTIONS</w:t>
      </w:r>
    </w:p>
    <w:p w14:paraId="1B5F0D27" w14:textId="77777777" w:rsidR="00EC708A" w:rsidRPr="003F5572" w:rsidRDefault="00EC708A" w:rsidP="003F5572"/>
    <w:p w14:paraId="28884326" w14:textId="77777777" w:rsidR="00EC708A" w:rsidRPr="003F5572" w:rsidRDefault="00EC708A" w:rsidP="003F5572">
      <w:pPr>
        <w:rPr>
          <w:b/>
        </w:rPr>
      </w:pPr>
      <w:r w:rsidRPr="003F5572">
        <w:rPr>
          <w:b/>
        </w:rPr>
        <w:t xml:space="preserve">SECTIONS </w:t>
      </w:r>
    </w:p>
    <w:p w14:paraId="0E84C234" w14:textId="16EC7E0F" w:rsidR="00EC708A" w:rsidRPr="003F5572" w:rsidRDefault="00EC708A" w:rsidP="003F5572">
      <w:pPr>
        <w:pStyle w:val="ListParagraph"/>
        <w:numPr>
          <w:ilvl w:val="0"/>
          <w:numId w:val="34"/>
        </w:numPr>
      </w:pPr>
      <w:r w:rsidRPr="003F5572">
        <w:t xml:space="preserve">Short title and commencement. </w:t>
      </w:r>
    </w:p>
    <w:p w14:paraId="64321D69" w14:textId="77777777" w:rsidR="00971718" w:rsidRPr="003F5572" w:rsidRDefault="00971718" w:rsidP="003F5572">
      <w:pPr>
        <w:pStyle w:val="ListParagraph"/>
        <w:numPr>
          <w:ilvl w:val="0"/>
          <w:numId w:val="34"/>
        </w:numPr>
      </w:pPr>
      <w:r w:rsidRPr="003F5572">
        <w:t>Repeal.</w:t>
      </w:r>
    </w:p>
    <w:p w14:paraId="44D0F4A6" w14:textId="77777777" w:rsidR="00971718" w:rsidRPr="003F5572" w:rsidRDefault="00EC708A" w:rsidP="003F5572">
      <w:pPr>
        <w:pStyle w:val="ListParagraph"/>
        <w:numPr>
          <w:ilvl w:val="0"/>
          <w:numId w:val="34"/>
        </w:numPr>
      </w:pPr>
      <w:r w:rsidRPr="003F5572">
        <w:t xml:space="preserve">Interpretation. </w:t>
      </w:r>
    </w:p>
    <w:p w14:paraId="5DDEA9B9" w14:textId="77777777" w:rsidR="00971718" w:rsidRPr="003F5572" w:rsidRDefault="00EC708A" w:rsidP="003F5572">
      <w:pPr>
        <w:pStyle w:val="ListParagraph"/>
        <w:numPr>
          <w:ilvl w:val="0"/>
          <w:numId w:val="34"/>
        </w:numPr>
      </w:pPr>
      <w:r w:rsidRPr="003F5572">
        <w:t xml:space="preserve">Establishment of a Gazette Website. </w:t>
      </w:r>
    </w:p>
    <w:p w14:paraId="5C99E819" w14:textId="77777777" w:rsidR="00971718" w:rsidRPr="003F5572" w:rsidRDefault="00EC708A" w:rsidP="003F5572">
      <w:pPr>
        <w:pStyle w:val="ListParagraph"/>
        <w:numPr>
          <w:ilvl w:val="0"/>
          <w:numId w:val="34"/>
        </w:numPr>
      </w:pPr>
      <w:r w:rsidRPr="003F5572">
        <w:t xml:space="preserve">Publication and certification of Gazette. </w:t>
      </w:r>
    </w:p>
    <w:p w14:paraId="46B71E59" w14:textId="3F21A848" w:rsidR="00971718" w:rsidRPr="003F5572" w:rsidRDefault="00EC708A" w:rsidP="003F5572">
      <w:pPr>
        <w:pStyle w:val="ListParagraph"/>
        <w:numPr>
          <w:ilvl w:val="0"/>
          <w:numId w:val="34"/>
        </w:numPr>
      </w:pPr>
      <w:r w:rsidRPr="003F5572">
        <w:t xml:space="preserve">Appointment of </w:t>
      </w:r>
      <w:r w:rsidR="00971718" w:rsidRPr="003F5572">
        <w:t>Printer</w:t>
      </w:r>
      <w:r w:rsidRPr="003F5572">
        <w:t xml:space="preserve">. </w:t>
      </w:r>
    </w:p>
    <w:p w14:paraId="4EF78704" w14:textId="77777777" w:rsidR="00971718" w:rsidRPr="003F5572" w:rsidRDefault="00EC708A" w:rsidP="003F5572">
      <w:pPr>
        <w:pStyle w:val="ListParagraph"/>
        <w:numPr>
          <w:ilvl w:val="0"/>
          <w:numId w:val="34"/>
        </w:numPr>
      </w:pPr>
      <w:r w:rsidRPr="003F5572">
        <w:t xml:space="preserve">Power to authorize publication in the Gazette. </w:t>
      </w:r>
    </w:p>
    <w:p w14:paraId="1FA5860A" w14:textId="77777777" w:rsidR="00971718" w:rsidRPr="003F5572" w:rsidRDefault="00EC708A" w:rsidP="003F5572">
      <w:pPr>
        <w:pStyle w:val="ListParagraph"/>
        <w:numPr>
          <w:ilvl w:val="0"/>
          <w:numId w:val="34"/>
        </w:numPr>
      </w:pPr>
      <w:r w:rsidRPr="003F5572">
        <w:t xml:space="preserve">Publication of consolidated indexes of Acts, subsidiary legislations and Bills. </w:t>
      </w:r>
    </w:p>
    <w:p w14:paraId="4B3801CA" w14:textId="77777777" w:rsidR="00971718" w:rsidRPr="003F5572" w:rsidRDefault="00EC708A" w:rsidP="003F5572">
      <w:pPr>
        <w:pStyle w:val="ListParagraph"/>
        <w:numPr>
          <w:ilvl w:val="0"/>
          <w:numId w:val="34"/>
        </w:numPr>
      </w:pPr>
      <w:r w:rsidRPr="003F5572">
        <w:t>Status of matters published in the Gazette.</w:t>
      </w:r>
    </w:p>
    <w:p w14:paraId="100C1D5A" w14:textId="0B8B1E96" w:rsidR="00971718" w:rsidRPr="003F5572" w:rsidRDefault="00EC708A" w:rsidP="003F5572">
      <w:pPr>
        <w:pStyle w:val="ListParagraph"/>
        <w:numPr>
          <w:ilvl w:val="0"/>
          <w:numId w:val="34"/>
        </w:numPr>
      </w:pPr>
      <w:r w:rsidRPr="003F5572">
        <w:t>Past publication</w:t>
      </w:r>
      <w:r w:rsidR="00971718" w:rsidRPr="003F5572">
        <w:t>s</w:t>
      </w:r>
      <w:r w:rsidRPr="003F5572">
        <w:t xml:space="preserve"> of the Gazette. </w:t>
      </w:r>
    </w:p>
    <w:p w14:paraId="46BB973F" w14:textId="260F6ED9" w:rsidR="00971718" w:rsidRPr="003F5572" w:rsidRDefault="00971718" w:rsidP="003F5572">
      <w:pPr>
        <w:pStyle w:val="ListParagraph"/>
        <w:numPr>
          <w:ilvl w:val="0"/>
          <w:numId w:val="34"/>
        </w:numPr>
      </w:pPr>
      <w:r w:rsidRPr="003F5572">
        <w:t>Minister</w:t>
      </w:r>
      <w:r w:rsidR="00EC708A" w:rsidRPr="003F5572">
        <w:t xml:space="preserve"> may authorize revised reprints of written laws. </w:t>
      </w:r>
    </w:p>
    <w:p w14:paraId="75AE3CBF" w14:textId="46DE9BC2" w:rsidR="00971718" w:rsidRPr="003F5572" w:rsidRDefault="00EC708A" w:rsidP="003F5572">
      <w:pPr>
        <w:pStyle w:val="ListParagraph"/>
        <w:numPr>
          <w:ilvl w:val="0"/>
          <w:numId w:val="34"/>
        </w:numPr>
      </w:pPr>
      <w:r w:rsidRPr="003F5572">
        <w:t xml:space="preserve">Status of reprints of written laws. </w:t>
      </w:r>
    </w:p>
    <w:p w14:paraId="14ED60FD" w14:textId="77777777" w:rsidR="00971718" w:rsidRPr="003F5572" w:rsidRDefault="00EC708A" w:rsidP="003F5572">
      <w:pPr>
        <w:pStyle w:val="ListParagraph"/>
        <w:numPr>
          <w:ilvl w:val="0"/>
          <w:numId w:val="34"/>
        </w:numPr>
      </w:pPr>
      <w:r w:rsidRPr="003F5572">
        <w:t xml:space="preserve">Offences and penalties. </w:t>
      </w:r>
    </w:p>
    <w:p w14:paraId="0C3B8F26" w14:textId="106BDC41" w:rsidR="00EC708A" w:rsidRPr="003F5572" w:rsidRDefault="00EC708A" w:rsidP="003F5572">
      <w:pPr>
        <w:pStyle w:val="ListParagraph"/>
        <w:numPr>
          <w:ilvl w:val="0"/>
          <w:numId w:val="34"/>
        </w:numPr>
      </w:pPr>
      <w:r w:rsidRPr="003F5572">
        <w:t xml:space="preserve">Regulations. </w:t>
      </w:r>
    </w:p>
    <w:p w14:paraId="3EDA5DC4" w14:textId="77777777" w:rsidR="00203C04" w:rsidRDefault="00203C04" w:rsidP="003F5572"/>
    <w:p w14:paraId="301F9B5E" w14:textId="77777777" w:rsidR="00203C04" w:rsidRDefault="00203C04" w:rsidP="003F5572"/>
    <w:p w14:paraId="33D5BE20" w14:textId="77777777" w:rsidR="00D438A4" w:rsidRDefault="00D438A4">
      <w:r>
        <w:br w:type="page"/>
      </w:r>
    </w:p>
    <w:p w14:paraId="21050B8E" w14:textId="5832E706" w:rsidR="0097276E" w:rsidRPr="003F5572" w:rsidRDefault="0097276E" w:rsidP="003F5572">
      <w:r w:rsidRPr="003F5572">
        <w:lastRenderedPageBreak/>
        <w:t>No.       of 2023.</w:t>
      </w:r>
      <w:r w:rsidRPr="003F5572">
        <w:tab/>
        <w:t xml:space="preserve">               Official Gazette Bill, 2023    </w:t>
      </w:r>
      <w:r w:rsidRPr="003F5572">
        <w:tab/>
        <w:t xml:space="preserve">       Saint Christopher  </w:t>
      </w:r>
    </w:p>
    <w:p w14:paraId="59991303" w14:textId="77777777" w:rsidR="0097276E" w:rsidRPr="003F5572" w:rsidRDefault="0097276E" w:rsidP="003F5572">
      <w:pPr>
        <w:ind w:left="2160"/>
      </w:pPr>
      <w:r w:rsidRPr="003F5572">
        <w:t xml:space="preserve">                       </w:t>
      </w:r>
      <w:r w:rsidRPr="003F5572">
        <w:tab/>
      </w:r>
      <w:r w:rsidRPr="003F5572">
        <w:tab/>
      </w:r>
      <w:r w:rsidRPr="003F5572">
        <w:tab/>
        <w:t xml:space="preserve">                               and Nevis.</w:t>
      </w:r>
      <w:r w:rsidRPr="003F5572">
        <w:tab/>
      </w:r>
    </w:p>
    <w:p w14:paraId="62012CF0" w14:textId="607B3E6B" w:rsidR="00A1257C" w:rsidRPr="003F5572" w:rsidRDefault="00A1257C" w:rsidP="003F5572"/>
    <w:p w14:paraId="6225EC32" w14:textId="77777777" w:rsidR="00F72678" w:rsidRPr="003F5572" w:rsidRDefault="00F72678" w:rsidP="003F5572">
      <w:pPr>
        <w:jc w:val="center"/>
      </w:pPr>
    </w:p>
    <w:p w14:paraId="63E3216A" w14:textId="77777777" w:rsidR="00A1257C" w:rsidRPr="003F5572" w:rsidRDefault="00A1257C" w:rsidP="003F5572">
      <w:r w:rsidRPr="003F5572">
        <w:tab/>
      </w:r>
      <w:r w:rsidRPr="003F5572">
        <w:tab/>
      </w:r>
      <w:r w:rsidRPr="003F5572">
        <w:tab/>
      </w:r>
      <w:r w:rsidRPr="003F5572">
        <w:tab/>
      </w:r>
      <w:r w:rsidRPr="003F5572">
        <w:tab/>
      </w:r>
      <w:r w:rsidRPr="003F5572">
        <w:tab/>
      </w:r>
    </w:p>
    <w:p w14:paraId="5B871D88" w14:textId="77777777" w:rsidR="0097276E" w:rsidRPr="003F5572" w:rsidRDefault="0097276E" w:rsidP="003F5572">
      <w:pPr>
        <w:jc w:val="center"/>
        <w:rPr>
          <w:b/>
        </w:rPr>
      </w:pPr>
      <w:r w:rsidRPr="003F5572">
        <w:rPr>
          <w:b/>
        </w:rPr>
        <w:t>SAINT CHRISTOPHER AND NEVIS</w:t>
      </w:r>
    </w:p>
    <w:p w14:paraId="75DF0916" w14:textId="77777777" w:rsidR="00A1257C" w:rsidRPr="003F5572" w:rsidRDefault="00A1257C" w:rsidP="003F5572">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softHyphen/>
      </w:r>
      <w:r w:rsidRPr="003F5572">
        <w:tab/>
      </w:r>
      <w:r w:rsidRPr="003F5572">
        <w:tab/>
      </w:r>
      <w:r w:rsidRPr="003F5572">
        <w:tab/>
      </w:r>
      <w:r w:rsidRPr="003F5572">
        <w:tab/>
      </w:r>
      <w:r w:rsidRPr="003F5572">
        <w:tab/>
      </w:r>
    </w:p>
    <w:p w14:paraId="086C7BEB" w14:textId="77777777" w:rsidR="00A1257C" w:rsidRPr="003F5572" w:rsidRDefault="000B08CD" w:rsidP="003F5572">
      <w:pPr>
        <w:jc w:val="center"/>
      </w:pPr>
      <w:r w:rsidRPr="003F5572">
        <w:t xml:space="preserve">No.         of </w:t>
      </w:r>
      <w:r w:rsidR="00EC708A" w:rsidRPr="003F5572">
        <w:t>2023</w:t>
      </w:r>
    </w:p>
    <w:p w14:paraId="44DAA1A4" w14:textId="77777777" w:rsidR="00A1257C" w:rsidRPr="003F5572" w:rsidRDefault="00A1257C" w:rsidP="003F5572"/>
    <w:p w14:paraId="1277DE0F" w14:textId="50406620" w:rsidR="00A0095F" w:rsidRPr="003F5572" w:rsidRDefault="00A0095F" w:rsidP="003F5572">
      <w:pPr>
        <w:jc w:val="both"/>
      </w:pPr>
      <w:r w:rsidRPr="003F5572">
        <w:rPr>
          <w:b/>
        </w:rPr>
        <w:tab/>
      </w:r>
      <w:r w:rsidR="00A1257C" w:rsidRPr="003F5572">
        <w:rPr>
          <w:b/>
        </w:rPr>
        <w:t>A</w:t>
      </w:r>
      <w:r w:rsidR="00D90F93" w:rsidRPr="003F5572">
        <w:rPr>
          <w:b/>
        </w:rPr>
        <w:t xml:space="preserve"> </w:t>
      </w:r>
      <w:r w:rsidR="006D1EC1" w:rsidRPr="003F5572">
        <w:rPr>
          <w:b/>
        </w:rPr>
        <w:t>BILL</w:t>
      </w:r>
      <w:r w:rsidR="00EC708A" w:rsidRPr="003F5572">
        <w:t xml:space="preserve"> to provide for the digitization and publication of the </w:t>
      </w:r>
      <w:r w:rsidR="00474F74" w:rsidRPr="003F5572">
        <w:t>Official Gazette of Saint Christopher and Nevis</w:t>
      </w:r>
      <w:r w:rsidR="00EC708A" w:rsidRPr="003F5572">
        <w:t xml:space="preserve"> and to provide for matters incidental thereto.</w:t>
      </w:r>
    </w:p>
    <w:p w14:paraId="1B8E91E2" w14:textId="77777777" w:rsidR="00A0095F" w:rsidRPr="003F5572" w:rsidRDefault="00A0095F" w:rsidP="003F5572">
      <w:pPr>
        <w:spacing w:before="1"/>
      </w:pPr>
    </w:p>
    <w:p w14:paraId="477F59ED" w14:textId="77777777" w:rsidR="00A0095F" w:rsidRPr="003F5572" w:rsidRDefault="00A0095F" w:rsidP="003F5572">
      <w:pPr>
        <w:spacing w:line="247" w:lineRule="auto"/>
        <w:ind w:right="185" w:firstLine="720"/>
        <w:jc w:val="both"/>
      </w:pPr>
      <w:r w:rsidRPr="003F5572">
        <w:rPr>
          <w:b/>
        </w:rPr>
        <w:t>BE</w:t>
      </w:r>
      <w:r w:rsidRPr="003F5572">
        <w:rPr>
          <w:b/>
          <w:spacing w:val="4"/>
        </w:rPr>
        <w:t xml:space="preserve"> </w:t>
      </w:r>
      <w:r w:rsidRPr="003F5572">
        <w:rPr>
          <w:b/>
        </w:rPr>
        <w:t>IT</w:t>
      </w:r>
      <w:r w:rsidRPr="003F5572">
        <w:rPr>
          <w:b/>
          <w:spacing w:val="6"/>
        </w:rPr>
        <w:t xml:space="preserve"> </w:t>
      </w:r>
      <w:r w:rsidRPr="003F5572">
        <w:rPr>
          <w:b/>
        </w:rPr>
        <w:t>ENACTED</w:t>
      </w:r>
      <w:r w:rsidRPr="003F5572">
        <w:rPr>
          <w:b/>
          <w:spacing w:val="24"/>
        </w:rPr>
        <w:t xml:space="preserve"> </w:t>
      </w:r>
      <w:r w:rsidRPr="003F5572">
        <w:t>by</w:t>
      </w:r>
      <w:r w:rsidRPr="003F5572">
        <w:rPr>
          <w:spacing w:val="11"/>
        </w:rPr>
        <w:t xml:space="preserve"> </w:t>
      </w:r>
      <w:r w:rsidRPr="003F5572">
        <w:t>the</w:t>
      </w:r>
      <w:r w:rsidRPr="003F5572">
        <w:rPr>
          <w:spacing w:val="9"/>
        </w:rPr>
        <w:t xml:space="preserve"> </w:t>
      </w:r>
      <w:r w:rsidR="00C5523A" w:rsidRPr="003F5572">
        <w:t>King</w:t>
      </w:r>
      <w:r w:rsidRPr="003F5572">
        <w:t>'s</w:t>
      </w:r>
      <w:r w:rsidRPr="003F5572">
        <w:rPr>
          <w:spacing w:val="9"/>
        </w:rPr>
        <w:t xml:space="preserve"> </w:t>
      </w:r>
      <w:r w:rsidRPr="003F5572">
        <w:t>Most</w:t>
      </w:r>
      <w:r w:rsidRPr="003F5572">
        <w:rPr>
          <w:spacing w:val="22"/>
        </w:rPr>
        <w:t xml:space="preserve"> </w:t>
      </w:r>
      <w:r w:rsidRPr="003F5572">
        <w:t>Excellent</w:t>
      </w:r>
      <w:r w:rsidRPr="003F5572">
        <w:rPr>
          <w:spacing w:val="17"/>
        </w:rPr>
        <w:t xml:space="preserve"> </w:t>
      </w:r>
      <w:r w:rsidRPr="003F5572">
        <w:t>Majesty,</w:t>
      </w:r>
      <w:r w:rsidRPr="003F5572">
        <w:rPr>
          <w:spacing w:val="13"/>
        </w:rPr>
        <w:t xml:space="preserve"> </w:t>
      </w:r>
      <w:r w:rsidRPr="003F5572">
        <w:t>by</w:t>
      </w:r>
      <w:r w:rsidRPr="003F5572">
        <w:rPr>
          <w:spacing w:val="19"/>
        </w:rPr>
        <w:t xml:space="preserve"> </w:t>
      </w:r>
      <w:r w:rsidRPr="003F5572">
        <w:t>and</w:t>
      </w:r>
      <w:r w:rsidRPr="003F5572">
        <w:rPr>
          <w:spacing w:val="6"/>
        </w:rPr>
        <w:t xml:space="preserve"> </w:t>
      </w:r>
      <w:r w:rsidRPr="003F5572">
        <w:t>with</w:t>
      </w:r>
      <w:r w:rsidRPr="003F5572">
        <w:rPr>
          <w:spacing w:val="11"/>
        </w:rPr>
        <w:t xml:space="preserve"> </w:t>
      </w:r>
      <w:r w:rsidRPr="003F5572">
        <w:t>the advice</w:t>
      </w:r>
      <w:r w:rsidRPr="003F5572">
        <w:rPr>
          <w:spacing w:val="17"/>
        </w:rPr>
        <w:t xml:space="preserve"> </w:t>
      </w:r>
      <w:r w:rsidRPr="003F5572">
        <w:t>and</w:t>
      </w:r>
      <w:r w:rsidRPr="003F5572">
        <w:rPr>
          <w:spacing w:val="18"/>
        </w:rPr>
        <w:t xml:space="preserve"> </w:t>
      </w:r>
      <w:r w:rsidRPr="003F5572">
        <w:t>consent</w:t>
      </w:r>
      <w:r w:rsidRPr="003F5572">
        <w:rPr>
          <w:spacing w:val="14"/>
        </w:rPr>
        <w:t xml:space="preserve"> </w:t>
      </w:r>
      <w:r w:rsidRPr="003F5572">
        <w:t>of</w:t>
      </w:r>
      <w:r w:rsidRPr="003F5572">
        <w:rPr>
          <w:spacing w:val="-3"/>
        </w:rPr>
        <w:t xml:space="preserve"> </w:t>
      </w:r>
      <w:r w:rsidRPr="003F5572">
        <w:t>the</w:t>
      </w:r>
      <w:r w:rsidRPr="003F5572">
        <w:rPr>
          <w:spacing w:val="1"/>
        </w:rPr>
        <w:t xml:space="preserve"> </w:t>
      </w:r>
      <w:r w:rsidRPr="003F5572">
        <w:t>National</w:t>
      </w:r>
      <w:r w:rsidRPr="003F5572">
        <w:rPr>
          <w:spacing w:val="25"/>
        </w:rPr>
        <w:t xml:space="preserve"> </w:t>
      </w:r>
      <w:r w:rsidRPr="003F5572">
        <w:t>Assembly</w:t>
      </w:r>
      <w:r w:rsidRPr="003F5572">
        <w:rPr>
          <w:spacing w:val="26"/>
        </w:rPr>
        <w:t xml:space="preserve"> </w:t>
      </w:r>
      <w:r w:rsidRPr="003F5572">
        <w:t>of</w:t>
      </w:r>
      <w:r w:rsidRPr="003F5572">
        <w:rPr>
          <w:spacing w:val="17"/>
        </w:rPr>
        <w:t xml:space="preserve"> </w:t>
      </w:r>
      <w:r w:rsidRPr="003F5572">
        <w:t>Saint</w:t>
      </w:r>
      <w:r w:rsidRPr="003F5572">
        <w:rPr>
          <w:spacing w:val="15"/>
        </w:rPr>
        <w:t xml:space="preserve"> </w:t>
      </w:r>
      <w:r w:rsidRPr="003F5572">
        <w:t>Christopher</w:t>
      </w:r>
      <w:r w:rsidRPr="003F5572">
        <w:rPr>
          <w:spacing w:val="29"/>
        </w:rPr>
        <w:t xml:space="preserve"> </w:t>
      </w:r>
      <w:r w:rsidRPr="003F5572">
        <w:t>and</w:t>
      </w:r>
      <w:r w:rsidRPr="003F5572">
        <w:rPr>
          <w:spacing w:val="10"/>
        </w:rPr>
        <w:t xml:space="preserve"> </w:t>
      </w:r>
      <w:r w:rsidRPr="003F5572">
        <w:t>Nevis,</w:t>
      </w:r>
      <w:r w:rsidRPr="003F5572">
        <w:rPr>
          <w:spacing w:val="29"/>
        </w:rPr>
        <w:t xml:space="preserve"> </w:t>
      </w:r>
      <w:r w:rsidRPr="003F5572">
        <w:t>and</w:t>
      </w:r>
      <w:r w:rsidRPr="003F5572">
        <w:rPr>
          <w:spacing w:val="10"/>
        </w:rPr>
        <w:t xml:space="preserve"> </w:t>
      </w:r>
      <w:r w:rsidRPr="003F5572">
        <w:t>by</w:t>
      </w:r>
      <w:r w:rsidRPr="003F5572">
        <w:rPr>
          <w:w w:val="98"/>
        </w:rPr>
        <w:t xml:space="preserve"> </w:t>
      </w:r>
      <w:r w:rsidRPr="003F5572">
        <w:t>the</w:t>
      </w:r>
      <w:r w:rsidRPr="003F5572">
        <w:rPr>
          <w:spacing w:val="6"/>
        </w:rPr>
        <w:t xml:space="preserve"> </w:t>
      </w:r>
      <w:r w:rsidRPr="003F5572">
        <w:t>authority</w:t>
      </w:r>
      <w:r w:rsidRPr="003F5572">
        <w:rPr>
          <w:spacing w:val="15"/>
        </w:rPr>
        <w:t xml:space="preserve"> </w:t>
      </w:r>
      <w:r w:rsidRPr="003F5572">
        <w:t>of</w:t>
      </w:r>
      <w:r w:rsidRPr="003F5572">
        <w:rPr>
          <w:spacing w:val="-6"/>
        </w:rPr>
        <w:t xml:space="preserve"> </w:t>
      </w:r>
      <w:r w:rsidRPr="003F5572">
        <w:t>the</w:t>
      </w:r>
      <w:r w:rsidRPr="003F5572">
        <w:rPr>
          <w:spacing w:val="7"/>
        </w:rPr>
        <w:t xml:space="preserve"> </w:t>
      </w:r>
      <w:r w:rsidRPr="003F5572">
        <w:t>same</w:t>
      </w:r>
      <w:r w:rsidRPr="003F5572">
        <w:rPr>
          <w:spacing w:val="3"/>
        </w:rPr>
        <w:t xml:space="preserve"> </w:t>
      </w:r>
      <w:r w:rsidRPr="003F5572">
        <w:t>as</w:t>
      </w:r>
      <w:r w:rsidRPr="003F5572">
        <w:rPr>
          <w:spacing w:val="-5"/>
        </w:rPr>
        <w:t xml:space="preserve"> </w:t>
      </w:r>
      <w:r w:rsidRPr="003F5572">
        <w:t>follows:</w:t>
      </w:r>
    </w:p>
    <w:p w14:paraId="7BA9B63B" w14:textId="77777777" w:rsidR="00A0095F" w:rsidRPr="003F5572" w:rsidRDefault="00A0095F" w:rsidP="003F5572">
      <w:pPr>
        <w:spacing w:before="10"/>
      </w:pPr>
    </w:p>
    <w:p w14:paraId="38C0ED2B" w14:textId="2AE4955F" w:rsidR="00A0095F" w:rsidRPr="003F5572" w:rsidRDefault="003D2D5E" w:rsidP="003F5572">
      <w:pPr>
        <w:pStyle w:val="Heading1"/>
        <w:numPr>
          <w:ilvl w:val="0"/>
          <w:numId w:val="19"/>
        </w:numPr>
        <w:tabs>
          <w:tab w:val="left" w:pos="360"/>
        </w:tabs>
        <w:rPr>
          <w:b w:val="0"/>
          <w:bCs w:val="0"/>
        </w:rPr>
      </w:pPr>
      <w:r w:rsidRPr="003F5572">
        <w:t>Short title and commencement</w:t>
      </w:r>
      <w:r w:rsidR="00A0095F" w:rsidRPr="003F5572">
        <w:t>.</w:t>
      </w:r>
    </w:p>
    <w:p w14:paraId="5C576EA6" w14:textId="10EB3216" w:rsidR="00A0095F" w:rsidRPr="003F5572" w:rsidRDefault="009A132C" w:rsidP="003F5572">
      <w:r w:rsidRPr="003F5572">
        <w:t xml:space="preserve">(1) </w:t>
      </w:r>
      <w:r w:rsidR="00A0095F" w:rsidRPr="003F5572">
        <w:t>This</w:t>
      </w:r>
      <w:r w:rsidR="00A0095F" w:rsidRPr="003F5572">
        <w:rPr>
          <w:spacing w:val="20"/>
        </w:rPr>
        <w:t xml:space="preserve"> </w:t>
      </w:r>
      <w:r w:rsidR="00A0095F" w:rsidRPr="003F5572">
        <w:t>Act</w:t>
      </w:r>
      <w:r w:rsidR="00A0095F" w:rsidRPr="003F5572">
        <w:rPr>
          <w:spacing w:val="39"/>
        </w:rPr>
        <w:t xml:space="preserve"> </w:t>
      </w:r>
      <w:r w:rsidR="00A0095F" w:rsidRPr="003F5572">
        <w:t>may</w:t>
      </w:r>
      <w:r w:rsidR="00A0095F" w:rsidRPr="003F5572">
        <w:rPr>
          <w:spacing w:val="41"/>
        </w:rPr>
        <w:t xml:space="preserve"> </w:t>
      </w:r>
      <w:r w:rsidR="00A0095F" w:rsidRPr="003F5572">
        <w:t>be</w:t>
      </w:r>
      <w:r w:rsidR="00A0095F" w:rsidRPr="003F5572">
        <w:rPr>
          <w:spacing w:val="37"/>
        </w:rPr>
        <w:t xml:space="preserve"> </w:t>
      </w:r>
      <w:r w:rsidR="00A0095F" w:rsidRPr="003F5572">
        <w:t>cited</w:t>
      </w:r>
      <w:r w:rsidR="00A0095F" w:rsidRPr="003F5572">
        <w:rPr>
          <w:spacing w:val="39"/>
        </w:rPr>
        <w:t xml:space="preserve"> </w:t>
      </w:r>
      <w:r w:rsidR="00A0095F" w:rsidRPr="003F5572">
        <w:t>as</w:t>
      </w:r>
      <w:r w:rsidR="00A0095F" w:rsidRPr="003F5572">
        <w:rPr>
          <w:spacing w:val="23"/>
        </w:rPr>
        <w:t xml:space="preserve"> </w:t>
      </w:r>
      <w:r w:rsidR="00C5523A" w:rsidRPr="003F5572">
        <w:t xml:space="preserve">the </w:t>
      </w:r>
      <w:r w:rsidR="00474F74" w:rsidRPr="003F5572">
        <w:t>Official Gazette Bill, 2023</w:t>
      </w:r>
      <w:r w:rsidR="00A0095F" w:rsidRPr="003F5572">
        <w:t>.</w:t>
      </w:r>
    </w:p>
    <w:p w14:paraId="213CC2F4" w14:textId="77777777" w:rsidR="009A132C" w:rsidRPr="003F5572" w:rsidRDefault="009A132C" w:rsidP="003F5572"/>
    <w:p w14:paraId="330FCCA7" w14:textId="77777777" w:rsidR="009A132C" w:rsidRPr="003F5572" w:rsidRDefault="009A132C" w:rsidP="003F5572">
      <w:pPr>
        <w:jc w:val="both"/>
      </w:pPr>
      <w:r w:rsidRPr="003F5572">
        <w:t>(2</w:t>
      </w:r>
      <w:r w:rsidR="006976BE" w:rsidRPr="003F5572">
        <w:t>) This Act shall come into operation</w:t>
      </w:r>
      <w:r w:rsidRPr="003F5572">
        <w:t xml:space="preserve"> on such date as the Minister may, by Order, appoint.</w:t>
      </w:r>
    </w:p>
    <w:p w14:paraId="002AFD7C" w14:textId="37684B53" w:rsidR="00A0095F" w:rsidRPr="003F5572" w:rsidRDefault="00A0095F" w:rsidP="003F5572"/>
    <w:p w14:paraId="2A887DCA" w14:textId="70AA7DD6" w:rsidR="003D2D5E" w:rsidRPr="003F5572" w:rsidRDefault="003D2D5E" w:rsidP="003F5572">
      <w:pPr>
        <w:pStyle w:val="Heading1"/>
        <w:numPr>
          <w:ilvl w:val="0"/>
          <w:numId w:val="19"/>
        </w:numPr>
        <w:tabs>
          <w:tab w:val="left" w:pos="360"/>
        </w:tabs>
        <w:rPr>
          <w:b w:val="0"/>
          <w:bCs w:val="0"/>
        </w:rPr>
      </w:pPr>
      <w:r w:rsidRPr="003F5572">
        <w:rPr>
          <w:lang w:val="en-US"/>
        </w:rPr>
        <w:t>Repeal</w:t>
      </w:r>
      <w:r w:rsidRPr="003F5572">
        <w:t>.</w:t>
      </w:r>
    </w:p>
    <w:p w14:paraId="472F6CC0" w14:textId="5F01F4EA" w:rsidR="003D2D5E" w:rsidRPr="003F5572" w:rsidRDefault="003D2D5E" w:rsidP="003F5572">
      <w:r w:rsidRPr="003F5572">
        <w:rPr>
          <w:w w:val="105"/>
        </w:rPr>
        <w:t>The</w:t>
      </w:r>
      <w:r w:rsidRPr="003F5572">
        <w:rPr>
          <w:spacing w:val="-5"/>
          <w:w w:val="105"/>
        </w:rPr>
        <w:t xml:space="preserve"> </w:t>
      </w:r>
      <w:r w:rsidRPr="003F5572">
        <w:t>Gazette (</w:t>
      </w:r>
      <w:proofErr w:type="spellStart"/>
      <w:r w:rsidRPr="003F5572">
        <w:t>Authorisation</w:t>
      </w:r>
      <w:proofErr w:type="spellEnd"/>
      <w:r w:rsidRPr="003F5572">
        <w:t>) Act, Cap. 2.02, of the Laws of Saint Christopher and Nevis is hereby repealed.</w:t>
      </w:r>
    </w:p>
    <w:p w14:paraId="371E9009" w14:textId="77777777" w:rsidR="003D2D5E" w:rsidRPr="003F5572" w:rsidRDefault="003D2D5E" w:rsidP="003F5572"/>
    <w:p w14:paraId="0C4B3738" w14:textId="77777777" w:rsidR="00A0095F" w:rsidRPr="003F5572" w:rsidRDefault="00A0095F" w:rsidP="003F5572">
      <w:pPr>
        <w:numPr>
          <w:ilvl w:val="0"/>
          <w:numId w:val="19"/>
        </w:numPr>
        <w:rPr>
          <w:b/>
          <w:bCs/>
        </w:rPr>
      </w:pPr>
      <w:r w:rsidRPr="003F5572">
        <w:rPr>
          <w:b/>
        </w:rPr>
        <w:t>Interpretation.</w:t>
      </w:r>
    </w:p>
    <w:p w14:paraId="3C922986" w14:textId="0C2D5FF9" w:rsidR="00A0095F" w:rsidRPr="003F5572" w:rsidRDefault="00A0095F" w:rsidP="003F5572">
      <w:pPr>
        <w:widowControl w:val="0"/>
        <w:tabs>
          <w:tab w:val="left" w:pos="1599"/>
        </w:tabs>
        <w:spacing w:before="129"/>
        <w:rPr>
          <w:w w:val="105"/>
        </w:rPr>
      </w:pPr>
      <w:r w:rsidRPr="003F5572">
        <w:rPr>
          <w:w w:val="105"/>
        </w:rPr>
        <w:t>In</w:t>
      </w:r>
      <w:r w:rsidRPr="003F5572">
        <w:rPr>
          <w:spacing w:val="-16"/>
          <w:w w:val="105"/>
        </w:rPr>
        <w:t xml:space="preserve"> </w:t>
      </w:r>
      <w:r w:rsidRPr="003F5572">
        <w:rPr>
          <w:w w:val="105"/>
        </w:rPr>
        <w:t>this</w:t>
      </w:r>
      <w:r w:rsidRPr="003F5572">
        <w:rPr>
          <w:spacing w:val="-10"/>
          <w:w w:val="105"/>
        </w:rPr>
        <w:t xml:space="preserve"> </w:t>
      </w:r>
      <w:r w:rsidRPr="003F5572">
        <w:rPr>
          <w:w w:val="105"/>
        </w:rPr>
        <w:t>Act,</w:t>
      </w:r>
      <w:r w:rsidRPr="003F5572">
        <w:rPr>
          <w:spacing w:val="-18"/>
          <w:w w:val="105"/>
        </w:rPr>
        <w:t xml:space="preserve"> </w:t>
      </w:r>
      <w:r w:rsidRPr="003F5572">
        <w:rPr>
          <w:w w:val="105"/>
        </w:rPr>
        <w:t>unless</w:t>
      </w:r>
      <w:r w:rsidRPr="003F5572">
        <w:rPr>
          <w:spacing w:val="-9"/>
          <w:w w:val="105"/>
        </w:rPr>
        <w:t xml:space="preserve"> </w:t>
      </w:r>
      <w:r w:rsidRPr="003F5572">
        <w:rPr>
          <w:w w:val="105"/>
        </w:rPr>
        <w:t>the</w:t>
      </w:r>
      <w:r w:rsidRPr="003F5572">
        <w:rPr>
          <w:spacing w:val="-9"/>
          <w:w w:val="105"/>
        </w:rPr>
        <w:t xml:space="preserve"> </w:t>
      </w:r>
      <w:r w:rsidRPr="003F5572">
        <w:rPr>
          <w:w w:val="105"/>
        </w:rPr>
        <w:t>context</w:t>
      </w:r>
      <w:r w:rsidRPr="003F5572">
        <w:rPr>
          <w:spacing w:val="3"/>
          <w:w w:val="105"/>
        </w:rPr>
        <w:t xml:space="preserve"> </w:t>
      </w:r>
      <w:r w:rsidRPr="003F5572">
        <w:rPr>
          <w:w w:val="105"/>
        </w:rPr>
        <w:t>otherwise</w:t>
      </w:r>
      <w:r w:rsidRPr="003F5572">
        <w:rPr>
          <w:spacing w:val="-13"/>
          <w:w w:val="105"/>
        </w:rPr>
        <w:t xml:space="preserve"> </w:t>
      </w:r>
      <w:r w:rsidRPr="003F5572">
        <w:rPr>
          <w:w w:val="105"/>
        </w:rPr>
        <w:t>requires,</w:t>
      </w:r>
    </w:p>
    <w:p w14:paraId="43C796BE" w14:textId="454F19F7" w:rsidR="005A6258" w:rsidRPr="003F5572" w:rsidRDefault="005A6258" w:rsidP="003F5572">
      <w:pPr>
        <w:widowControl w:val="0"/>
        <w:tabs>
          <w:tab w:val="left" w:pos="1599"/>
        </w:tabs>
        <w:spacing w:before="129"/>
      </w:pPr>
      <w:r w:rsidRPr="003F5572">
        <w:t>“Clerk” means the Clerk to the National Assembly;</w:t>
      </w:r>
    </w:p>
    <w:p w14:paraId="4E4FDB27" w14:textId="73DBE34B" w:rsidR="000D73E1" w:rsidRPr="003F5572" w:rsidRDefault="000D73E1" w:rsidP="003F5572">
      <w:pPr>
        <w:spacing w:before="131" w:line="251" w:lineRule="auto"/>
        <w:ind w:right="201"/>
        <w:jc w:val="both"/>
      </w:pPr>
      <w:r w:rsidRPr="003F5572">
        <w:t>“</w:t>
      </w:r>
      <w:r w:rsidR="00207B7F" w:rsidRPr="003F5572">
        <w:t>Printer</w:t>
      </w:r>
      <w:r w:rsidRPr="003F5572">
        <w:t>”</w:t>
      </w:r>
      <w:r w:rsidR="00207B7F" w:rsidRPr="003F5572">
        <w:t xml:space="preserve"> refers to the </w:t>
      </w:r>
      <w:r w:rsidR="005535CD" w:rsidRPr="003F5572">
        <w:t>person whose name is printed on all printed copies of the Gazette published pursuant to</w:t>
      </w:r>
      <w:r w:rsidR="00207B7F" w:rsidRPr="003F5572">
        <w:t xml:space="preserve"> section </w:t>
      </w:r>
      <w:r w:rsidR="005535CD" w:rsidRPr="003F5572">
        <w:t>4(3)</w:t>
      </w:r>
      <w:r w:rsidRPr="003F5572">
        <w:t xml:space="preserve">; </w:t>
      </w:r>
    </w:p>
    <w:p w14:paraId="68973DC8" w14:textId="05057735" w:rsidR="000D73E1" w:rsidRPr="003F5572" w:rsidRDefault="000D73E1" w:rsidP="003F5572">
      <w:pPr>
        <w:spacing w:before="131" w:line="251" w:lineRule="auto"/>
        <w:ind w:right="201"/>
        <w:jc w:val="both"/>
        <w:rPr>
          <w:spacing w:val="-21"/>
          <w:w w:val="105"/>
        </w:rPr>
      </w:pPr>
      <w:r w:rsidRPr="003F5572">
        <w:t>“Gazette” has the meaning</w:t>
      </w:r>
      <w:r w:rsidR="00715F56" w:rsidRPr="003F5572">
        <w:t xml:space="preserve"> assigned to it </w:t>
      </w:r>
      <w:r w:rsidR="003D2D5E" w:rsidRPr="003F5572">
        <w:t>by</w:t>
      </w:r>
      <w:r w:rsidR="00715F56" w:rsidRPr="003F5572">
        <w:t xml:space="preserve"> section 119</w:t>
      </w:r>
      <w:r w:rsidRPr="003F5572">
        <w:t xml:space="preserve"> of the Constitution and includes</w:t>
      </w:r>
      <w:r w:rsidR="00F31FD7" w:rsidRPr="003F5572">
        <w:t xml:space="preserve"> </w:t>
      </w:r>
      <w:r w:rsidRPr="003F5572">
        <w:t>the Official Gazette, Supplement to the Official Gazette and Extraordinary Gazette published under the authority of the Government in printed form or in digital form;</w:t>
      </w:r>
    </w:p>
    <w:p w14:paraId="3FD831ED" w14:textId="3AC0806F" w:rsidR="00C20FAF" w:rsidRPr="003F5572" w:rsidRDefault="00C20FAF" w:rsidP="003F5572">
      <w:pPr>
        <w:spacing w:before="131" w:line="251" w:lineRule="auto"/>
        <w:ind w:right="201"/>
        <w:jc w:val="both"/>
      </w:pPr>
      <w:r w:rsidRPr="003F5572">
        <w:t>“Government” means the Government of the Federation of Saint Christopher and Nevis;</w:t>
      </w:r>
    </w:p>
    <w:p w14:paraId="243F4826" w14:textId="77777777" w:rsidR="000D73E1" w:rsidRPr="003F5572" w:rsidRDefault="009A132C" w:rsidP="003F5572">
      <w:pPr>
        <w:spacing w:before="131" w:line="251" w:lineRule="auto"/>
        <w:ind w:right="201"/>
        <w:jc w:val="both"/>
      </w:pPr>
      <w:r w:rsidRPr="003F5572">
        <w:t xml:space="preserve"> “Government Printer</w:t>
      </w:r>
      <w:r w:rsidR="00207B7F" w:rsidRPr="003F5572">
        <w:t>y</w:t>
      </w:r>
      <w:r w:rsidRPr="003F5572">
        <w:t>” means any printer, for th</w:t>
      </w:r>
      <w:r w:rsidR="00207B7F" w:rsidRPr="003F5572">
        <w:t>e time being, authorized by the Cabinet Secretary</w:t>
      </w:r>
      <w:r w:rsidRPr="003F5572">
        <w:t xml:space="preserve"> to print the Gazette; </w:t>
      </w:r>
    </w:p>
    <w:p w14:paraId="2ABF97EC" w14:textId="77777777" w:rsidR="000D73E1" w:rsidRPr="003F5572" w:rsidRDefault="009A132C" w:rsidP="003F5572">
      <w:pPr>
        <w:spacing w:before="131" w:line="251" w:lineRule="auto"/>
        <w:ind w:right="201"/>
        <w:jc w:val="both"/>
      </w:pPr>
      <w:r w:rsidRPr="003F5572">
        <w:t>“Law Revision Commissioner” means the Commissioner appointed under the Law</w:t>
      </w:r>
      <w:r w:rsidR="00715F56" w:rsidRPr="003F5572">
        <w:t xml:space="preserve"> Commission Act, Cap. 1.03;</w:t>
      </w:r>
      <w:r w:rsidRPr="003F5572">
        <w:t xml:space="preserve"> </w:t>
      </w:r>
    </w:p>
    <w:p w14:paraId="13340278" w14:textId="77777777" w:rsidR="009A132C" w:rsidRPr="003F5572" w:rsidRDefault="009A132C" w:rsidP="003F5572">
      <w:pPr>
        <w:spacing w:before="131" w:line="251" w:lineRule="auto"/>
        <w:ind w:right="201"/>
        <w:jc w:val="both"/>
      </w:pPr>
      <w:r w:rsidRPr="003F5572">
        <w:t>“Minister” means the Minister responsible for legal affairs;</w:t>
      </w:r>
    </w:p>
    <w:p w14:paraId="4D4F5EE1" w14:textId="77777777" w:rsidR="00487498" w:rsidRPr="003F5572" w:rsidRDefault="00487498" w:rsidP="003F5572">
      <w:pPr>
        <w:spacing w:before="131" w:line="251" w:lineRule="auto"/>
        <w:ind w:right="201"/>
        <w:jc w:val="both"/>
      </w:pPr>
      <w:r w:rsidRPr="003F5572">
        <w:rPr>
          <w:shd w:val="clear" w:color="auto" w:fill="FFFFFF"/>
        </w:rPr>
        <w:t>“National Assembly Elections Act” means the National Assembly Elections Act, Cap. 2.01;</w:t>
      </w:r>
    </w:p>
    <w:p w14:paraId="52C614E0" w14:textId="77777777" w:rsidR="00DC5DB9" w:rsidRPr="003F5572" w:rsidRDefault="000D73E1" w:rsidP="003F5572">
      <w:pPr>
        <w:spacing w:before="131" w:line="251" w:lineRule="auto"/>
        <w:ind w:right="201"/>
        <w:jc w:val="both"/>
      </w:pPr>
      <w:r w:rsidRPr="003F5572">
        <w:lastRenderedPageBreak/>
        <w:t>“statutory document” means a notice, report or any other document issued under an Act or subsidiary legislation to give notice, notification or general information of an executive character but which does not for</w:t>
      </w:r>
      <w:r w:rsidR="00DC5DB9" w:rsidRPr="003F5572">
        <w:t>m part of the laws of Saint Christopher and Nevis</w:t>
      </w:r>
      <w:r w:rsidRPr="003F5572">
        <w:t xml:space="preserve">; </w:t>
      </w:r>
    </w:p>
    <w:p w14:paraId="141BBD74" w14:textId="77777777" w:rsidR="00DC5DB9" w:rsidRPr="003F5572" w:rsidRDefault="00EF0C80" w:rsidP="003F5572">
      <w:pPr>
        <w:spacing w:before="131" w:line="251" w:lineRule="auto"/>
        <w:ind w:right="201"/>
        <w:jc w:val="both"/>
      </w:pPr>
      <w:r w:rsidRPr="003F5572">
        <w:t>“subsidiary legislation” means any regulation, rule, by-law, proclamation, order in council, order, direction, notice, form or other instrument made under any Act or other lawful authority and having legislative effect;</w:t>
      </w:r>
      <w:r w:rsidR="000D73E1" w:rsidRPr="003F5572">
        <w:t xml:space="preserve"> </w:t>
      </w:r>
    </w:p>
    <w:p w14:paraId="073FCA16" w14:textId="692A5D37" w:rsidR="000D73E1" w:rsidRPr="003F5572" w:rsidRDefault="000D73E1" w:rsidP="003F5572">
      <w:pPr>
        <w:spacing w:before="131" w:line="251" w:lineRule="auto"/>
        <w:ind w:right="201"/>
        <w:jc w:val="both"/>
      </w:pPr>
      <w:r w:rsidRPr="003F5572">
        <w:t xml:space="preserve">“website” means a website of the Government established under section </w:t>
      </w:r>
      <w:r w:rsidR="001A16BF" w:rsidRPr="003F5572">
        <w:t>4</w:t>
      </w:r>
      <w:r w:rsidRPr="003F5572">
        <w:t xml:space="preserve"> for the purposes of publishing the Gazette</w:t>
      </w:r>
      <w:r w:rsidR="007248C8" w:rsidRPr="003F5572">
        <w:t xml:space="preserve"> and made available for viewing by persons with access to the world wide web</w:t>
      </w:r>
      <w:r w:rsidR="006E4AAE" w:rsidRPr="003F5572">
        <w:t xml:space="preserve"> at www.gazette.gov.kn</w:t>
      </w:r>
      <w:r w:rsidRPr="003F5572">
        <w:t>.</w:t>
      </w:r>
    </w:p>
    <w:p w14:paraId="35385149" w14:textId="77777777" w:rsidR="006941FB" w:rsidRPr="003F5572" w:rsidRDefault="006941FB" w:rsidP="003F5572">
      <w:pPr>
        <w:spacing w:before="131" w:line="251" w:lineRule="auto"/>
        <w:ind w:right="201"/>
        <w:jc w:val="both"/>
      </w:pPr>
    </w:p>
    <w:p w14:paraId="4C932633" w14:textId="77777777" w:rsidR="006941FB" w:rsidRPr="003F5572" w:rsidRDefault="00EF0C80" w:rsidP="003F5572">
      <w:pPr>
        <w:numPr>
          <w:ilvl w:val="0"/>
          <w:numId w:val="19"/>
        </w:numPr>
        <w:rPr>
          <w:b/>
          <w:bCs/>
        </w:rPr>
      </w:pPr>
      <w:r w:rsidRPr="003F5572">
        <w:rPr>
          <w:b/>
        </w:rPr>
        <w:t>Establishment of a Gazette website</w:t>
      </w:r>
      <w:r w:rsidR="006941FB" w:rsidRPr="003F5572">
        <w:rPr>
          <w:b/>
        </w:rPr>
        <w:t>.</w:t>
      </w:r>
    </w:p>
    <w:p w14:paraId="442D53B6" w14:textId="0AD0C5EB" w:rsidR="00EF0C80" w:rsidRPr="003F5572" w:rsidRDefault="00EF0C80" w:rsidP="003F5572">
      <w:pPr>
        <w:autoSpaceDE w:val="0"/>
        <w:autoSpaceDN w:val="0"/>
        <w:adjustRightInd w:val="0"/>
        <w:jc w:val="both"/>
      </w:pPr>
      <w:r w:rsidRPr="003F5572">
        <w:t>(1) For the purposes of the digitization and publication of the Gazette, the</w:t>
      </w:r>
      <w:r w:rsidR="00207B7F" w:rsidRPr="003F5572">
        <w:t xml:space="preserve"> Cabinet Secretary</w:t>
      </w:r>
      <w:r w:rsidRPr="003F5572">
        <w:t xml:space="preserve"> shall establish a website where the Gazette shall be published. </w:t>
      </w:r>
    </w:p>
    <w:p w14:paraId="19F13726" w14:textId="77777777" w:rsidR="00EF0C80" w:rsidRPr="003F5572" w:rsidRDefault="00EF0C80" w:rsidP="003F5572">
      <w:pPr>
        <w:autoSpaceDE w:val="0"/>
        <w:autoSpaceDN w:val="0"/>
        <w:adjustRightInd w:val="0"/>
        <w:jc w:val="both"/>
      </w:pPr>
    </w:p>
    <w:p w14:paraId="55DD71F6" w14:textId="06317C64" w:rsidR="00E7007F" w:rsidRPr="003F5572" w:rsidRDefault="00EF0C80" w:rsidP="003F5572">
      <w:pPr>
        <w:autoSpaceDE w:val="0"/>
        <w:autoSpaceDN w:val="0"/>
        <w:adjustRightInd w:val="0"/>
        <w:jc w:val="both"/>
      </w:pPr>
      <w:r w:rsidRPr="003F5572">
        <w:t>(2) A publication of the Gazette on the website established under subsection (1) is a publication of the Gazette under the authority of the Government.</w:t>
      </w:r>
    </w:p>
    <w:p w14:paraId="2B69DD4F" w14:textId="1FCA0748" w:rsidR="00EF0C80" w:rsidRPr="003F5572" w:rsidRDefault="00EF0C80" w:rsidP="003F5572">
      <w:pPr>
        <w:autoSpaceDE w:val="0"/>
        <w:autoSpaceDN w:val="0"/>
        <w:adjustRightInd w:val="0"/>
      </w:pPr>
    </w:p>
    <w:p w14:paraId="4A138654" w14:textId="4D975863" w:rsidR="00A5728D" w:rsidRPr="003F5572" w:rsidRDefault="00A5728D" w:rsidP="003F5572">
      <w:pPr>
        <w:autoSpaceDE w:val="0"/>
        <w:autoSpaceDN w:val="0"/>
        <w:adjustRightInd w:val="0"/>
        <w:jc w:val="both"/>
      </w:pPr>
      <w:r w:rsidRPr="003F5572">
        <w:t xml:space="preserve">(2) A publication of the Gazette on the website shall </w:t>
      </w:r>
      <w:r w:rsidR="00E0031B" w:rsidRPr="003F5572">
        <w:t>also publish</w:t>
      </w:r>
      <w:r w:rsidR="00F1542D" w:rsidRPr="003F5572">
        <w:t xml:space="preserve"> the time at, and date on, which the Gazette was published</w:t>
      </w:r>
      <w:r w:rsidRPr="003F5572">
        <w:t>.</w:t>
      </w:r>
    </w:p>
    <w:p w14:paraId="24862A5A" w14:textId="77777777" w:rsidR="00A5728D" w:rsidRPr="003F5572" w:rsidRDefault="00A5728D" w:rsidP="003F5572">
      <w:pPr>
        <w:autoSpaceDE w:val="0"/>
        <w:autoSpaceDN w:val="0"/>
        <w:adjustRightInd w:val="0"/>
      </w:pPr>
    </w:p>
    <w:p w14:paraId="175BEB9B" w14:textId="77777777" w:rsidR="00C70E76" w:rsidRPr="003F5572" w:rsidRDefault="00EF0C80" w:rsidP="003F5572">
      <w:pPr>
        <w:numPr>
          <w:ilvl w:val="0"/>
          <w:numId w:val="19"/>
        </w:numPr>
        <w:rPr>
          <w:b/>
          <w:bCs/>
        </w:rPr>
      </w:pPr>
      <w:r w:rsidRPr="003F5572">
        <w:rPr>
          <w:b/>
          <w:bCs/>
        </w:rPr>
        <w:t>Publication and certification of Gazette</w:t>
      </w:r>
      <w:r w:rsidR="00C70E76" w:rsidRPr="003F5572">
        <w:rPr>
          <w:b/>
          <w:bCs/>
        </w:rPr>
        <w:t>.</w:t>
      </w:r>
    </w:p>
    <w:p w14:paraId="3C6A4CDC" w14:textId="77777777" w:rsidR="00EF0C80" w:rsidRPr="003F5572" w:rsidRDefault="00EF0C80" w:rsidP="003F5572">
      <w:pPr>
        <w:jc w:val="both"/>
      </w:pPr>
      <w:r w:rsidRPr="003F5572">
        <w:t>(1) Every publication of the Gazette shall be published by the Government Printer</w:t>
      </w:r>
      <w:r w:rsidR="00207B7F" w:rsidRPr="003F5572">
        <w:t>y</w:t>
      </w:r>
      <w:r w:rsidRPr="003F5572">
        <w:t xml:space="preserve"> in digital format on the website. </w:t>
      </w:r>
    </w:p>
    <w:p w14:paraId="55136C90" w14:textId="77777777" w:rsidR="00EF0C80" w:rsidRPr="003F5572" w:rsidRDefault="00EF0C80" w:rsidP="003F5572"/>
    <w:p w14:paraId="6538A594" w14:textId="01E3B44F" w:rsidR="00EF0C80" w:rsidRPr="003F5572" w:rsidRDefault="00EF0C80" w:rsidP="003F5572">
      <w:pPr>
        <w:jc w:val="both"/>
      </w:pPr>
      <w:r w:rsidRPr="003F5572">
        <w:t xml:space="preserve">(2) </w:t>
      </w:r>
      <w:r w:rsidR="00775C2C" w:rsidRPr="003F5572">
        <w:t>A</w:t>
      </w:r>
      <w:r w:rsidRPr="003F5572">
        <w:t xml:space="preserve"> printed form of the Gazette </w:t>
      </w:r>
      <w:r w:rsidR="001A16BF" w:rsidRPr="003F5572">
        <w:t>may</w:t>
      </w:r>
      <w:r w:rsidRPr="003F5572">
        <w:t xml:space="preserve"> be published by the Government Printer</w:t>
      </w:r>
      <w:r w:rsidR="00207B7F" w:rsidRPr="003F5572">
        <w:t>y</w:t>
      </w:r>
      <w:r w:rsidRPr="003F5572">
        <w:t xml:space="preserve"> as directed by the </w:t>
      </w:r>
      <w:r w:rsidR="00207B7F" w:rsidRPr="003F5572">
        <w:t>Cabinet Secretary</w:t>
      </w:r>
      <w:r w:rsidR="00E21FEE" w:rsidRPr="003F5572">
        <w:t>.</w:t>
      </w:r>
    </w:p>
    <w:p w14:paraId="1788DF58" w14:textId="78ECDFA0" w:rsidR="00E21FEE" w:rsidRPr="003F5572" w:rsidRDefault="00E21FEE" w:rsidP="003F5572">
      <w:pPr>
        <w:jc w:val="both"/>
      </w:pPr>
    </w:p>
    <w:p w14:paraId="324BF7DC" w14:textId="46E6063B" w:rsidR="00E21FEE" w:rsidRPr="003F5572" w:rsidRDefault="56DF6B4C" w:rsidP="003F5572">
      <w:pPr>
        <w:jc w:val="both"/>
      </w:pPr>
      <w:r>
        <w:t xml:space="preserve">(3) All printed copies of the Gazette published by the Government Printery shall have imprinted, at the end, the name of the printer who printed the </w:t>
      </w:r>
      <w:r w:rsidR="00C453F3">
        <w:t>Gazette</w:t>
      </w:r>
      <w:r>
        <w:t xml:space="preserve"> with the words “by authority” added thereafter.</w:t>
      </w:r>
    </w:p>
    <w:p w14:paraId="493513BA" w14:textId="77777777" w:rsidR="00EF0C80" w:rsidRPr="003F5572" w:rsidRDefault="00EF0C80" w:rsidP="003F5572"/>
    <w:p w14:paraId="1442B52B" w14:textId="579F1D0B" w:rsidR="00764A54" w:rsidRPr="003F5572" w:rsidRDefault="00EF0C80" w:rsidP="003F5572">
      <w:pPr>
        <w:jc w:val="both"/>
      </w:pPr>
      <w:r w:rsidRPr="003F5572">
        <w:t xml:space="preserve">(3) The </w:t>
      </w:r>
      <w:r w:rsidR="00207B7F" w:rsidRPr="003F5572">
        <w:t>Printer</w:t>
      </w:r>
      <w:r w:rsidRPr="003F5572">
        <w:t xml:space="preserve"> may, on a request made by any person who has paid </w:t>
      </w:r>
      <w:r w:rsidR="00CB283A" w:rsidRPr="003F5572">
        <w:t>a prescribed sum</w:t>
      </w:r>
      <w:r w:rsidRPr="003F5572">
        <w:t>, certify whether a printed form of a Gazette was published under the authority of the Government.</w:t>
      </w:r>
    </w:p>
    <w:p w14:paraId="5E2CE9FE" w14:textId="77777777" w:rsidR="006976BE" w:rsidRPr="003F5572" w:rsidRDefault="006976BE" w:rsidP="003F5572"/>
    <w:p w14:paraId="7C199807" w14:textId="77777777" w:rsidR="006976BE" w:rsidRPr="003F5572" w:rsidRDefault="00207B7F" w:rsidP="003F5572">
      <w:pPr>
        <w:numPr>
          <w:ilvl w:val="0"/>
          <w:numId w:val="19"/>
        </w:numPr>
        <w:rPr>
          <w:b/>
          <w:bCs/>
        </w:rPr>
      </w:pPr>
      <w:r w:rsidRPr="003F5572">
        <w:rPr>
          <w:b/>
        </w:rPr>
        <w:t xml:space="preserve">Appointment of </w:t>
      </w:r>
      <w:r w:rsidR="006976BE" w:rsidRPr="003F5572">
        <w:rPr>
          <w:b/>
        </w:rPr>
        <w:t>Printer.</w:t>
      </w:r>
    </w:p>
    <w:p w14:paraId="7CEA2DD0" w14:textId="77777777" w:rsidR="006976BE" w:rsidRPr="003F5572" w:rsidRDefault="006976BE" w:rsidP="003F5572">
      <w:pPr>
        <w:jc w:val="both"/>
      </w:pPr>
      <w:r w:rsidRPr="003F5572">
        <w:t xml:space="preserve">(1) The Governor General on the recommendation of the Public Service Commission </w:t>
      </w:r>
      <w:r w:rsidR="00207B7F" w:rsidRPr="003F5572">
        <w:t>shall appoint</w:t>
      </w:r>
      <w:r w:rsidR="007B0D76" w:rsidRPr="003F5572">
        <w:t xml:space="preserve"> the</w:t>
      </w:r>
      <w:r w:rsidR="00207B7F" w:rsidRPr="003F5572">
        <w:t xml:space="preserve"> Printer</w:t>
      </w:r>
      <w:r w:rsidRPr="003F5572">
        <w:t xml:space="preserve"> of the Gazette, who shall be responsible for the preparation and management of the Gazette. </w:t>
      </w:r>
    </w:p>
    <w:p w14:paraId="3EEC8CB5" w14:textId="77777777" w:rsidR="006976BE" w:rsidRPr="003F5572" w:rsidRDefault="006976BE" w:rsidP="003F5572"/>
    <w:p w14:paraId="13DED73F" w14:textId="77777777" w:rsidR="006976BE" w:rsidRPr="003F5572" w:rsidRDefault="006976BE" w:rsidP="003F5572">
      <w:pPr>
        <w:jc w:val="both"/>
      </w:pPr>
      <w:r w:rsidRPr="003F5572">
        <w:t>(2) The Governor General on the recommendation of the Public Service Commission shall appoint such other officers as are considered necessary to as</w:t>
      </w:r>
      <w:r w:rsidR="00207B7F" w:rsidRPr="003F5572">
        <w:t>sist the Printer</w:t>
      </w:r>
      <w:r w:rsidRPr="003F5572">
        <w:t xml:space="preserve"> </w:t>
      </w:r>
      <w:r w:rsidR="00207B7F" w:rsidRPr="003F5572">
        <w:t>in the performance of the Printer</w:t>
      </w:r>
      <w:r w:rsidRPr="003F5572">
        <w:t xml:space="preserve">'s duties. </w:t>
      </w:r>
    </w:p>
    <w:p w14:paraId="66F4370B" w14:textId="77777777" w:rsidR="006976BE" w:rsidRPr="003F5572" w:rsidRDefault="006976BE" w:rsidP="003F5572"/>
    <w:p w14:paraId="41F092D0" w14:textId="77777777" w:rsidR="006976BE" w:rsidRPr="003F5572" w:rsidRDefault="00BB2CBA" w:rsidP="003F5572">
      <w:pPr>
        <w:rPr>
          <w:bCs/>
        </w:rPr>
      </w:pPr>
      <w:r w:rsidRPr="003F5572">
        <w:t>(3) The Printer</w:t>
      </w:r>
      <w:r w:rsidR="006976BE" w:rsidRPr="003F5572">
        <w:t xml:space="preserve"> shall work under the direction and</w:t>
      </w:r>
      <w:r w:rsidRPr="003F5572">
        <w:t xml:space="preserve"> control of the Cabinet Secretary</w:t>
      </w:r>
      <w:r w:rsidR="006976BE" w:rsidRPr="003F5572">
        <w:t>.</w:t>
      </w:r>
    </w:p>
    <w:p w14:paraId="453D0C08" w14:textId="77777777" w:rsidR="00C70E76" w:rsidRPr="003F5572" w:rsidRDefault="00C70E76" w:rsidP="003F5572">
      <w:pPr>
        <w:rPr>
          <w:bCs/>
        </w:rPr>
      </w:pPr>
    </w:p>
    <w:p w14:paraId="520359E9" w14:textId="77777777" w:rsidR="00764A54" w:rsidRPr="003F5572" w:rsidRDefault="00812852" w:rsidP="003F5572">
      <w:pPr>
        <w:numPr>
          <w:ilvl w:val="0"/>
          <w:numId w:val="19"/>
        </w:numPr>
        <w:rPr>
          <w:b/>
          <w:bCs/>
        </w:rPr>
      </w:pPr>
      <w:r w:rsidRPr="003F5572">
        <w:rPr>
          <w:b/>
        </w:rPr>
        <w:lastRenderedPageBreak/>
        <w:t>Power to authorize publication in the Gazette</w:t>
      </w:r>
      <w:r w:rsidR="00764A54" w:rsidRPr="003F5572">
        <w:rPr>
          <w:b/>
        </w:rPr>
        <w:t>.</w:t>
      </w:r>
    </w:p>
    <w:p w14:paraId="659D12AA" w14:textId="4D0C3153" w:rsidR="004D76F6" w:rsidRPr="003F5572" w:rsidRDefault="00487498" w:rsidP="003F5572">
      <w:pPr>
        <w:jc w:val="both"/>
      </w:pPr>
      <w:r w:rsidRPr="003F5572">
        <w:t xml:space="preserve">(1) </w:t>
      </w:r>
      <w:r w:rsidRPr="001240F0">
        <w:t>I</w:t>
      </w:r>
      <w:r w:rsidRPr="003F5572">
        <w:t>n accordance with the provisions of section 42 of the Constitution of Saint Christopher and Nevis and section 19 of the National Assembly Elections Act, the Governor General</w:t>
      </w:r>
      <w:r w:rsidR="00812852" w:rsidRPr="003F5572">
        <w:t xml:space="preserve"> shall, as soon as practicable, cause a Bill which has been passed by the National Assembly and assented to by the </w:t>
      </w:r>
      <w:r w:rsidRPr="003F5572">
        <w:t xml:space="preserve">Governor General </w:t>
      </w:r>
      <w:r w:rsidR="00812852" w:rsidRPr="003F5572">
        <w:t xml:space="preserve">to be published in the Gazette, whereupon it shall become law on the date </w:t>
      </w:r>
      <w:r w:rsidR="00D6097F" w:rsidRPr="003F5572">
        <w:t xml:space="preserve">and time </w:t>
      </w:r>
      <w:r w:rsidR="00812852" w:rsidRPr="003F5572">
        <w:t>of publication or such other date</w:t>
      </w:r>
      <w:r w:rsidR="00D6097F" w:rsidRPr="003F5572">
        <w:t xml:space="preserve"> and time</w:t>
      </w:r>
      <w:r w:rsidR="00812852" w:rsidRPr="003F5572">
        <w:t xml:space="preserve"> as may be prescribed in the Act. </w:t>
      </w:r>
    </w:p>
    <w:p w14:paraId="55E1E77D" w14:textId="77777777" w:rsidR="004D76F6" w:rsidRPr="003F5572" w:rsidRDefault="004D76F6" w:rsidP="003F5572">
      <w:pPr>
        <w:jc w:val="both"/>
      </w:pPr>
    </w:p>
    <w:p w14:paraId="567A772F" w14:textId="77777777" w:rsidR="004D76F6" w:rsidRPr="003F5572" w:rsidRDefault="00487498" w:rsidP="003F5572">
      <w:pPr>
        <w:jc w:val="both"/>
      </w:pPr>
      <w:r w:rsidRPr="003F5572">
        <w:t>(2</w:t>
      </w:r>
      <w:r w:rsidR="00812852" w:rsidRPr="003F5572">
        <w:t>) Where an Act confers power on a person or an authority to make subsidiary legislation, that person or authority may forward a signed physical copy and a digital copy of the subsidiary leg</w:t>
      </w:r>
      <w:r w:rsidR="00BB2CBA" w:rsidRPr="003F5572">
        <w:t>islation to the Minister, and the Minister</w:t>
      </w:r>
      <w:r w:rsidR="00812852" w:rsidRPr="003F5572">
        <w:t xml:space="preserve"> may instruct </w:t>
      </w:r>
      <w:r w:rsidR="00BB2CBA" w:rsidRPr="003F5572">
        <w:t>the Printer</w:t>
      </w:r>
      <w:r w:rsidR="00812852" w:rsidRPr="003F5572">
        <w:t xml:space="preserve"> to publish the subsidiary legislation in the Gazette. </w:t>
      </w:r>
    </w:p>
    <w:p w14:paraId="333B1892" w14:textId="77777777" w:rsidR="004D76F6" w:rsidRPr="003F5572" w:rsidRDefault="004D76F6" w:rsidP="003F5572">
      <w:pPr>
        <w:jc w:val="both"/>
      </w:pPr>
    </w:p>
    <w:p w14:paraId="7D2A725A" w14:textId="77777777" w:rsidR="00764A54" w:rsidRPr="003F5572" w:rsidRDefault="00487498" w:rsidP="003F5572">
      <w:pPr>
        <w:jc w:val="both"/>
      </w:pPr>
      <w:r w:rsidRPr="003F5572">
        <w:t>(3</w:t>
      </w:r>
      <w:r w:rsidR="00812852" w:rsidRPr="003F5572">
        <w:t>) Wher</w:t>
      </w:r>
      <w:r w:rsidR="006976BE" w:rsidRPr="003F5572">
        <w:t>e any law in force in Saint Christopher and Nevis</w:t>
      </w:r>
      <w:r w:rsidR="00812852" w:rsidRPr="003F5572">
        <w:t xml:space="preserve"> requires the publication of any statutory document</w:t>
      </w:r>
      <w:r w:rsidR="007B0D76" w:rsidRPr="003F5572">
        <w:t>,</w:t>
      </w:r>
      <w:r w:rsidR="00812852" w:rsidRPr="003F5572">
        <w:t xml:space="preserve"> such statutory document shall be published in the Gazette, and such publication is deemed to be due publication and shall be judicially noticed.</w:t>
      </w:r>
    </w:p>
    <w:p w14:paraId="6071D450" w14:textId="77777777" w:rsidR="004D76F6" w:rsidRPr="003F5572" w:rsidRDefault="004D76F6" w:rsidP="003F5572">
      <w:pPr>
        <w:jc w:val="both"/>
      </w:pPr>
    </w:p>
    <w:p w14:paraId="09EAF761" w14:textId="77777777" w:rsidR="004D76F6" w:rsidRPr="003F5572" w:rsidRDefault="00487498" w:rsidP="003F5572">
      <w:pPr>
        <w:jc w:val="both"/>
      </w:pPr>
      <w:r w:rsidRPr="003F5572">
        <w:t>(4</w:t>
      </w:r>
      <w:r w:rsidR="00BB2CBA" w:rsidRPr="003F5572">
        <w:t>) The Minister</w:t>
      </w:r>
      <w:r w:rsidR="004D76F6" w:rsidRPr="003F5572">
        <w:t xml:space="preserve"> may cause any notice, document, paper, agreement, international convention or such other written material which, in the opinion of the Cabinet, is in the public interest, to be published in the Gazette.</w:t>
      </w:r>
    </w:p>
    <w:p w14:paraId="1620F073" w14:textId="77777777" w:rsidR="00DE6EFF" w:rsidRPr="003F5572" w:rsidRDefault="00DE6EFF" w:rsidP="003F5572"/>
    <w:p w14:paraId="08B525B3" w14:textId="77777777" w:rsidR="00AC28B6" w:rsidRPr="003F5572" w:rsidRDefault="00201737" w:rsidP="003F5572">
      <w:pPr>
        <w:numPr>
          <w:ilvl w:val="0"/>
          <w:numId w:val="19"/>
        </w:numPr>
        <w:jc w:val="both"/>
        <w:rPr>
          <w:b/>
          <w:bCs/>
        </w:rPr>
      </w:pPr>
      <w:r w:rsidRPr="003F5572">
        <w:rPr>
          <w:b/>
        </w:rPr>
        <w:t>Publication of consolidated indexes of Acts, subsidiary legislation and Bills</w:t>
      </w:r>
      <w:r w:rsidR="00AC28B6" w:rsidRPr="003F5572">
        <w:rPr>
          <w:b/>
        </w:rPr>
        <w:t>.</w:t>
      </w:r>
    </w:p>
    <w:p w14:paraId="2874072A" w14:textId="0110C96F" w:rsidR="00CC7C32" w:rsidRPr="003F5572" w:rsidRDefault="00201737" w:rsidP="003F5572">
      <w:pPr>
        <w:jc w:val="both"/>
        <w:rPr>
          <w:rStyle w:val="IntenseEmphasis"/>
          <w:i w:val="0"/>
          <w:iCs w:val="0"/>
          <w:color w:val="auto"/>
        </w:rPr>
      </w:pPr>
      <w:r w:rsidRPr="003F5572">
        <w:t>As soon as practicable after</w:t>
      </w:r>
      <w:r w:rsidR="005F4791" w:rsidRPr="003F5572">
        <w:t xml:space="preserve"> the fifteenth day of</w:t>
      </w:r>
      <w:r w:rsidRPr="003F5572">
        <w:t xml:space="preserve"> January in every year, the </w:t>
      </w:r>
      <w:r w:rsidR="00E86E66" w:rsidRPr="003F5572">
        <w:t>Minister</w:t>
      </w:r>
      <w:r w:rsidRPr="003F5572">
        <w:t>, on the advice of the Law Revision Commissioner and th</w:t>
      </w:r>
      <w:r w:rsidR="007B0D76" w:rsidRPr="003F5572">
        <w:t>e Clerk, shall direct the Printer</w:t>
      </w:r>
      <w:r w:rsidRPr="003F5572">
        <w:t xml:space="preserve"> to publish in the Gazette an annual index of all Bills, Acts and subsidiary legislation published in the Gazette between the period</w:t>
      </w:r>
      <w:r w:rsidR="005F4791" w:rsidRPr="003F5572">
        <w:t xml:space="preserve"> of the first day of</w:t>
      </w:r>
      <w:r w:rsidRPr="003F5572">
        <w:t xml:space="preserve"> January and </w:t>
      </w:r>
      <w:r w:rsidR="005F4791" w:rsidRPr="003F5572">
        <w:t>the last day of</w:t>
      </w:r>
      <w:r w:rsidRPr="003F5572">
        <w:t xml:space="preserve"> December of the preceding year.</w:t>
      </w:r>
    </w:p>
    <w:p w14:paraId="0643A683" w14:textId="77777777" w:rsidR="00201737" w:rsidRPr="003F5572" w:rsidRDefault="00201737" w:rsidP="003F5572">
      <w:pPr>
        <w:rPr>
          <w:b/>
        </w:rPr>
      </w:pPr>
    </w:p>
    <w:p w14:paraId="6C57914E" w14:textId="77777777" w:rsidR="00201737" w:rsidRPr="003F5572" w:rsidRDefault="00201737" w:rsidP="003F5572">
      <w:pPr>
        <w:numPr>
          <w:ilvl w:val="0"/>
          <w:numId w:val="19"/>
        </w:numPr>
        <w:rPr>
          <w:b/>
          <w:bCs/>
        </w:rPr>
      </w:pPr>
      <w:r w:rsidRPr="003F5572">
        <w:rPr>
          <w:b/>
        </w:rPr>
        <w:t>Status of matters published in the Gazette.</w:t>
      </w:r>
    </w:p>
    <w:p w14:paraId="766E537F" w14:textId="77777777" w:rsidR="00CC7C32" w:rsidRPr="003F5572" w:rsidRDefault="00201737" w:rsidP="003F5572">
      <w:pPr>
        <w:jc w:val="both"/>
      </w:pPr>
      <w:r w:rsidRPr="003F5572">
        <w:t xml:space="preserve">Every copy of the Gazette, whether published on the </w:t>
      </w:r>
      <w:r w:rsidR="007B0D76" w:rsidRPr="003F5572">
        <w:t>website or printed by the Printer</w:t>
      </w:r>
      <w:r w:rsidRPr="003F5572">
        <w:t xml:space="preserve">, shall be judicially noticed and is admissible in evidence in legal proceedings without any proof being given that the copy was </w:t>
      </w:r>
      <w:r w:rsidR="007B0D76" w:rsidRPr="003F5572">
        <w:t>so published unless</w:t>
      </w:r>
      <w:r w:rsidRPr="003F5572">
        <w:t xml:space="preserve"> the contrary is shown.</w:t>
      </w:r>
    </w:p>
    <w:p w14:paraId="01861A37" w14:textId="77777777" w:rsidR="00201737" w:rsidRPr="003F5572" w:rsidRDefault="00201737" w:rsidP="003F5572">
      <w:pPr>
        <w:rPr>
          <w:b/>
        </w:rPr>
      </w:pPr>
    </w:p>
    <w:p w14:paraId="10A852D3" w14:textId="0196D58E" w:rsidR="00201737" w:rsidRPr="003F5572" w:rsidRDefault="00201737" w:rsidP="003F5572">
      <w:pPr>
        <w:numPr>
          <w:ilvl w:val="0"/>
          <w:numId w:val="19"/>
        </w:numPr>
        <w:rPr>
          <w:b/>
          <w:bCs/>
        </w:rPr>
      </w:pPr>
      <w:r w:rsidRPr="003F5572">
        <w:rPr>
          <w:b/>
        </w:rPr>
        <w:t>Past publication</w:t>
      </w:r>
      <w:r w:rsidR="005F4791" w:rsidRPr="003F5572">
        <w:rPr>
          <w:b/>
        </w:rPr>
        <w:t>s</w:t>
      </w:r>
      <w:r w:rsidRPr="003F5572">
        <w:rPr>
          <w:b/>
        </w:rPr>
        <w:t xml:space="preserve"> of the Gazette.</w:t>
      </w:r>
    </w:p>
    <w:p w14:paraId="247E2DE4" w14:textId="0CFF84E9" w:rsidR="00066531" w:rsidRPr="003F5572" w:rsidRDefault="56DF6B4C" w:rsidP="003F5572">
      <w:pPr>
        <w:jc w:val="both"/>
      </w:pPr>
      <w:r>
        <w:t xml:space="preserve">(1) All printed copies of the Gazette, printed before the coming into operation of this Act are declared to have been and are deemed to be issues of the Gazette legally printed and published, and shall have effect and be </w:t>
      </w:r>
      <w:r w:rsidR="00C453F3">
        <w:t>admissible</w:t>
      </w:r>
      <w:r>
        <w:t xml:space="preserve"> in evidence accordingly. </w:t>
      </w:r>
    </w:p>
    <w:p w14:paraId="7AAF4E84" w14:textId="030CA298" w:rsidR="00066531" w:rsidRPr="003F5572" w:rsidRDefault="00066531" w:rsidP="003F5572"/>
    <w:p w14:paraId="16C65FF0" w14:textId="535B2EF0" w:rsidR="005F4791" w:rsidRPr="003F5572" w:rsidRDefault="005F4791" w:rsidP="003F5572"/>
    <w:p w14:paraId="6C24993B" w14:textId="77777777" w:rsidR="005F4791" w:rsidRPr="003F5572" w:rsidRDefault="005F4791" w:rsidP="003F5572">
      <w:pPr>
        <w:rPr>
          <w:b/>
        </w:rPr>
      </w:pPr>
    </w:p>
    <w:p w14:paraId="32640641" w14:textId="55330413" w:rsidR="00066531" w:rsidRPr="003F5572" w:rsidRDefault="00971718" w:rsidP="003F5572">
      <w:pPr>
        <w:numPr>
          <w:ilvl w:val="0"/>
          <w:numId w:val="19"/>
        </w:numPr>
        <w:jc w:val="both"/>
        <w:rPr>
          <w:b/>
          <w:bCs/>
        </w:rPr>
      </w:pPr>
      <w:r w:rsidRPr="003F5572">
        <w:rPr>
          <w:b/>
        </w:rPr>
        <w:t>Minister</w:t>
      </w:r>
      <w:r w:rsidR="007B0D76" w:rsidRPr="003F5572">
        <w:rPr>
          <w:b/>
        </w:rPr>
        <w:t xml:space="preserve"> </w:t>
      </w:r>
      <w:r w:rsidR="00BB2CBA" w:rsidRPr="003F5572">
        <w:rPr>
          <w:b/>
        </w:rPr>
        <w:t>may</w:t>
      </w:r>
      <w:r w:rsidR="00066531" w:rsidRPr="003F5572">
        <w:rPr>
          <w:b/>
        </w:rPr>
        <w:t xml:space="preserve"> authorize revised reprints of written laws</w:t>
      </w:r>
      <w:r w:rsidR="00201737" w:rsidRPr="003F5572">
        <w:rPr>
          <w:b/>
        </w:rPr>
        <w:t>.</w:t>
      </w:r>
    </w:p>
    <w:p w14:paraId="4250BF75" w14:textId="5E43FCA6" w:rsidR="00066531" w:rsidRPr="003F5572" w:rsidRDefault="00066531" w:rsidP="003F5572">
      <w:pPr>
        <w:jc w:val="both"/>
      </w:pPr>
      <w:r w:rsidRPr="003F5572">
        <w:t xml:space="preserve">Whenever it is necessary to publish a reprint of any Gazette, the </w:t>
      </w:r>
      <w:r w:rsidR="005226B7" w:rsidRPr="003F5572">
        <w:t>Minister</w:t>
      </w:r>
      <w:r w:rsidRPr="003F5572">
        <w:t xml:space="preserve"> may, by Order published in the Gazette</w:t>
      </w:r>
      <w:r w:rsidR="00BB2CBA" w:rsidRPr="003F5572">
        <w:t>, authorize the</w:t>
      </w:r>
      <w:r w:rsidRPr="003F5572">
        <w:t xml:space="preserve"> — </w:t>
      </w:r>
    </w:p>
    <w:p w14:paraId="347D4733" w14:textId="4521313D" w:rsidR="00E45863" w:rsidRPr="003F5572" w:rsidRDefault="00066531" w:rsidP="003F5572">
      <w:pPr>
        <w:pStyle w:val="ListParagraph"/>
        <w:numPr>
          <w:ilvl w:val="0"/>
          <w:numId w:val="31"/>
        </w:numPr>
        <w:jc w:val="both"/>
      </w:pPr>
      <w:r w:rsidRPr="003F5572">
        <w:t>re</w:t>
      </w:r>
      <w:r w:rsidR="005226B7" w:rsidRPr="003F5572">
        <w:t>publishing</w:t>
      </w:r>
      <w:r w:rsidR="00BB2CBA" w:rsidRPr="003F5572">
        <w:t xml:space="preserve"> of</w:t>
      </w:r>
      <w:r w:rsidRPr="003F5572">
        <w:t xml:space="preserve"> any</w:t>
      </w:r>
      <w:r w:rsidR="00E45863" w:rsidRPr="003F5572">
        <w:t xml:space="preserve"> reprinted</w:t>
      </w:r>
      <w:r w:rsidRPr="003F5572">
        <w:t xml:space="preserve"> Gazette on the website and include in that </w:t>
      </w:r>
    </w:p>
    <w:p w14:paraId="2ECDCF29" w14:textId="16F79E36" w:rsidR="00201737" w:rsidRPr="003F5572" w:rsidRDefault="00066531" w:rsidP="003F5572">
      <w:pPr>
        <w:pStyle w:val="ListParagraph"/>
        <w:ind w:left="1430"/>
        <w:jc w:val="both"/>
      </w:pPr>
      <w:r w:rsidRPr="003F5572">
        <w:t>reprint any alteration, amendment or modification made in any Bill, Act, subsidiary</w:t>
      </w:r>
      <w:r w:rsidR="00E45863" w:rsidRPr="003F5572">
        <w:t xml:space="preserve"> </w:t>
      </w:r>
      <w:r w:rsidRPr="003F5572">
        <w:t>legislation or statutory document; and</w:t>
      </w:r>
    </w:p>
    <w:p w14:paraId="289121B3" w14:textId="77777777" w:rsidR="00066531" w:rsidRPr="003F5572" w:rsidRDefault="00066531" w:rsidP="003F5572">
      <w:pPr>
        <w:jc w:val="both"/>
      </w:pPr>
    </w:p>
    <w:p w14:paraId="62C6A6A5" w14:textId="77777777" w:rsidR="00066531" w:rsidRPr="003F5572" w:rsidRDefault="00066531" w:rsidP="003F5572">
      <w:pPr>
        <w:jc w:val="both"/>
        <w:rPr>
          <w:b/>
          <w:bCs/>
        </w:rPr>
      </w:pPr>
      <w:r w:rsidRPr="003F5572">
        <w:lastRenderedPageBreak/>
        <w:tab/>
        <w:t xml:space="preserve">(b) </w:t>
      </w:r>
      <w:r w:rsidRPr="003F5572">
        <w:tab/>
        <w:t xml:space="preserve">to correct in that reprint any grammatical or typographical error and </w:t>
      </w:r>
      <w:r w:rsidRPr="003F5572">
        <w:tab/>
      </w:r>
      <w:r w:rsidRPr="003F5572">
        <w:tab/>
      </w:r>
      <w:r w:rsidRPr="003F5572">
        <w:tab/>
        <w:t xml:space="preserve">similar errors in a written law or statutory document and, for that purpose, </w:t>
      </w:r>
      <w:r w:rsidRPr="003F5572">
        <w:tab/>
      </w:r>
      <w:r w:rsidRPr="003F5572">
        <w:tab/>
      </w:r>
      <w:r w:rsidRPr="003F5572">
        <w:tab/>
        <w:t xml:space="preserve">to make additions, omissions or alterations not affecting the meaning of a </w:t>
      </w:r>
      <w:r w:rsidRPr="003F5572">
        <w:tab/>
      </w:r>
      <w:r w:rsidRPr="003F5572">
        <w:tab/>
      </w:r>
      <w:r w:rsidRPr="003F5572">
        <w:tab/>
        <w:t>written law.</w:t>
      </w:r>
    </w:p>
    <w:p w14:paraId="79F3E0E1" w14:textId="77777777" w:rsidR="00201737" w:rsidRPr="003F5572" w:rsidRDefault="00201737" w:rsidP="003F5572">
      <w:pPr>
        <w:ind w:left="5040" w:firstLine="720"/>
        <w:rPr>
          <w:b/>
        </w:rPr>
      </w:pPr>
    </w:p>
    <w:p w14:paraId="1C0708E2" w14:textId="77777777" w:rsidR="00201737" w:rsidRPr="003F5572" w:rsidRDefault="004C3337" w:rsidP="003F5572">
      <w:pPr>
        <w:numPr>
          <w:ilvl w:val="0"/>
          <w:numId w:val="19"/>
        </w:numPr>
        <w:rPr>
          <w:b/>
          <w:bCs/>
        </w:rPr>
      </w:pPr>
      <w:r w:rsidRPr="003F5572">
        <w:rPr>
          <w:b/>
        </w:rPr>
        <w:t>Status of reprints of written laws</w:t>
      </w:r>
      <w:r w:rsidR="00201737" w:rsidRPr="003F5572">
        <w:rPr>
          <w:b/>
        </w:rPr>
        <w:t>.</w:t>
      </w:r>
    </w:p>
    <w:p w14:paraId="54EC845E" w14:textId="497AB37B" w:rsidR="00201737" w:rsidRPr="003F5572" w:rsidRDefault="004C3337" w:rsidP="003F5572">
      <w:pPr>
        <w:jc w:val="both"/>
      </w:pPr>
      <w:r w:rsidRPr="003F5572">
        <w:t xml:space="preserve">Every copy of any published reprint of any written law which has been revised for reprinting pursuant to an Order of the </w:t>
      </w:r>
      <w:r w:rsidR="00E45863" w:rsidRPr="003F5572">
        <w:t>Minister</w:t>
      </w:r>
      <w:r w:rsidRPr="003F5572">
        <w:t xml:space="preserve"> under section 1</w:t>
      </w:r>
      <w:r w:rsidR="00E45863" w:rsidRPr="003F5572">
        <w:t>1</w:t>
      </w:r>
      <w:r w:rsidR="007B0D76" w:rsidRPr="003F5572">
        <w:t>,</w:t>
      </w:r>
      <w:r w:rsidRPr="003F5572">
        <w:t xml:space="preserve"> is deemed to be an authentic and a correct copy of that written law in force in Saint Christopher and Nevis on the date of such reprinting provided that such date is printed on each copy and provided further that each such copy purports to be printed by the Government Printer</w:t>
      </w:r>
      <w:r w:rsidR="002D53B6" w:rsidRPr="003F5572">
        <w:t>y</w:t>
      </w:r>
      <w:r w:rsidRPr="003F5572">
        <w:t xml:space="preserve"> by authority of an Order of the </w:t>
      </w:r>
      <w:r w:rsidR="00E56556" w:rsidRPr="003F5572">
        <w:t xml:space="preserve">Minister </w:t>
      </w:r>
      <w:r w:rsidRPr="003F5572">
        <w:t>made under this Act.</w:t>
      </w:r>
    </w:p>
    <w:p w14:paraId="109EE1D1" w14:textId="77777777" w:rsidR="004C3337" w:rsidRPr="003F5572" w:rsidRDefault="004C3337" w:rsidP="003F5572"/>
    <w:p w14:paraId="3A49D655" w14:textId="77777777" w:rsidR="00201737" w:rsidRPr="003F5572" w:rsidRDefault="004C3337" w:rsidP="003F5572">
      <w:pPr>
        <w:numPr>
          <w:ilvl w:val="0"/>
          <w:numId w:val="19"/>
        </w:numPr>
        <w:rPr>
          <w:b/>
          <w:bCs/>
        </w:rPr>
      </w:pPr>
      <w:r w:rsidRPr="003F5572">
        <w:rPr>
          <w:b/>
        </w:rPr>
        <w:t>Offences and Penalties</w:t>
      </w:r>
      <w:r w:rsidR="00201737" w:rsidRPr="003F5572">
        <w:rPr>
          <w:b/>
        </w:rPr>
        <w:t>.</w:t>
      </w:r>
    </w:p>
    <w:p w14:paraId="3DB058B1" w14:textId="3C8FC34A" w:rsidR="004C3337" w:rsidRPr="003F5572" w:rsidRDefault="004C3337" w:rsidP="003F5572">
      <w:pPr>
        <w:pStyle w:val="ListParagraph"/>
        <w:numPr>
          <w:ilvl w:val="0"/>
          <w:numId w:val="32"/>
        </w:numPr>
      </w:pPr>
      <w:r w:rsidRPr="003F5572">
        <w:t xml:space="preserve">Any person who — </w:t>
      </w:r>
    </w:p>
    <w:p w14:paraId="506B39A8" w14:textId="77777777" w:rsidR="00040599" w:rsidRPr="003F5572" w:rsidRDefault="00040599" w:rsidP="003F5572">
      <w:pPr>
        <w:pStyle w:val="ListParagraph"/>
      </w:pPr>
    </w:p>
    <w:p w14:paraId="314741AA" w14:textId="7DDA5599" w:rsidR="004C3337" w:rsidRPr="003F5572" w:rsidRDefault="004C3337" w:rsidP="003F5572">
      <w:pPr>
        <w:pStyle w:val="ListParagraph"/>
        <w:numPr>
          <w:ilvl w:val="0"/>
          <w:numId w:val="33"/>
        </w:numPr>
      </w:pPr>
      <w:r w:rsidRPr="003F5572">
        <w:t>prints any paper which falsely purports to be a duly authorized copy of the Gazette;</w:t>
      </w:r>
    </w:p>
    <w:p w14:paraId="3C12B83B" w14:textId="77777777" w:rsidR="002B4853" w:rsidRPr="003F5572" w:rsidRDefault="002B4853" w:rsidP="003F5572">
      <w:pPr>
        <w:pStyle w:val="ListParagraph"/>
        <w:ind w:left="1440"/>
      </w:pPr>
    </w:p>
    <w:p w14:paraId="2CD4BA66" w14:textId="3828483A" w:rsidR="002B4853" w:rsidRPr="003F5572" w:rsidRDefault="002B4853" w:rsidP="003F5572">
      <w:pPr>
        <w:pStyle w:val="ListParagraph"/>
        <w:numPr>
          <w:ilvl w:val="0"/>
          <w:numId w:val="33"/>
        </w:numPr>
        <w:jc w:val="both"/>
      </w:pPr>
      <w:proofErr w:type="spellStart"/>
      <w:r w:rsidRPr="003F5572">
        <w:t>wilfully</w:t>
      </w:r>
      <w:proofErr w:type="spellEnd"/>
      <w:r w:rsidRPr="003F5572">
        <w:t xml:space="preserve"> causes to be published in the Gazette any false or inaccurate matter;</w:t>
      </w:r>
    </w:p>
    <w:p w14:paraId="0F9665D9" w14:textId="77777777" w:rsidR="00040599" w:rsidRPr="003F5572" w:rsidRDefault="00040599" w:rsidP="003F5572"/>
    <w:p w14:paraId="15AED58D" w14:textId="77777777" w:rsidR="004C3337" w:rsidRPr="003F5572" w:rsidRDefault="004C3337" w:rsidP="003F5572">
      <w:r w:rsidRPr="003F5572">
        <w:tab/>
        <w:t xml:space="preserve">(b) </w:t>
      </w:r>
      <w:r w:rsidRPr="003F5572">
        <w:tab/>
        <w:t xml:space="preserve">tenders in evidence any such paper falsely purporting to be the Gazette, </w:t>
      </w:r>
      <w:r w:rsidRPr="003F5572">
        <w:tab/>
      </w:r>
      <w:r w:rsidRPr="003F5572">
        <w:tab/>
      </w:r>
      <w:r w:rsidRPr="003F5572">
        <w:tab/>
        <w:t>knowing that the paper was not duly pr</w:t>
      </w:r>
      <w:r w:rsidR="002D53B6" w:rsidRPr="003F5572">
        <w:t>inted or published by the Printer</w:t>
      </w:r>
      <w:r w:rsidRPr="003F5572">
        <w:t xml:space="preserve">;  </w:t>
      </w:r>
    </w:p>
    <w:p w14:paraId="092954EF" w14:textId="77777777" w:rsidR="00040599" w:rsidRPr="003F5572" w:rsidRDefault="00040599" w:rsidP="003F5572"/>
    <w:p w14:paraId="6F433DF0" w14:textId="3ECE3DE5" w:rsidR="004C3337" w:rsidRPr="003F5572" w:rsidRDefault="004C3337" w:rsidP="003F5572">
      <w:pPr>
        <w:jc w:val="both"/>
      </w:pPr>
      <w:r w:rsidRPr="003F5572">
        <w:t xml:space="preserve">commits </w:t>
      </w:r>
      <w:r w:rsidR="00040599" w:rsidRPr="003F5572">
        <w:t xml:space="preserve">a felony and on conviction shall be liable to be imprisoned for a term not exceeding two years with or without hard </w:t>
      </w:r>
      <w:proofErr w:type="spellStart"/>
      <w:r w:rsidR="00040599" w:rsidRPr="003F5572">
        <w:t>labour</w:t>
      </w:r>
      <w:proofErr w:type="spellEnd"/>
      <w:r w:rsidRPr="003F5572">
        <w:t xml:space="preserve">. </w:t>
      </w:r>
    </w:p>
    <w:p w14:paraId="01AC177A" w14:textId="77777777" w:rsidR="004C3337" w:rsidRPr="003F5572" w:rsidRDefault="004C3337" w:rsidP="003F5572"/>
    <w:p w14:paraId="4C1157B9" w14:textId="54EDD32F" w:rsidR="00201737" w:rsidRPr="003F5572" w:rsidRDefault="002D53B6" w:rsidP="003F5572">
      <w:pPr>
        <w:jc w:val="both"/>
      </w:pPr>
      <w:r w:rsidRPr="003F5572">
        <w:t>(2</w:t>
      </w:r>
      <w:r w:rsidR="004C3337" w:rsidRPr="003F5572">
        <w:t>) Any person who</w:t>
      </w:r>
      <w:r w:rsidR="00161894" w:rsidRPr="003F5572">
        <w:t xml:space="preserve"> </w:t>
      </w:r>
      <w:r w:rsidR="004C3337" w:rsidRPr="003F5572">
        <w:t xml:space="preserve">contravenes any regulation made under this Act, commits an offence and is liable on </w:t>
      </w:r>
      <w:r w:rsidR="00E336DC" w:rsidRPr="003F5572">
        <w:t xml:space="preserve">summary </w:t>
      </w:r>
      <w:r w:rsidR="004C3337" w:rsidRPr="003F5572">
        <w:t xml:space="preserve">conviction to </w:t>
      </w:r>
      <w:r w:rsidR="00E336DC" w:rsidRPr="003F5572">
        <w:t>a fine not exceeding thirty thousand dollars</w:t>
      </w:r>
      <w:r w:rsidR="004C3337" w:rsidRPr="003F5572">
        <w:t xml:space="preserve"> or to</w:t>
      </w:r>
      <w:r w:rsidR="00161894" w:rsidRPr="003F5572">
        <w:t xml:space="preserve"> </w:t>
      </w:r>
      <w:r w:rsidR="004C3337" w:rsidRPr="003F5572">
        <w:t>imprisonment for a term not</w:t>
      </w:r>
      <w:r w:rsidR="007B0D76" w:rsidRPr="003F5572">
        <w:t xml:space="preserve"> exceeding six</w:t>
      </w:r>
      <w:r w:rsidR="004C3337" w:rsidRPr="003F5572">
        <w:t xml:space="preserve"> months, or to both such fine and imprisonment.</w:t>
      </w:r>
    </w:p>
    <w:p w14:paraId="505F4426" w14:textId="77777777" w:rsidR="004C3337" w:rsidRPr="003F5572" w:rsidRDefault="004C3337" w:rsidP="003F5572">
      <w:pPr>
        <w:rPr>
          <w:b/>
        </w:rPr>
      </w:pPr>
    </w:p>
    <w:p w14:paraId="71C64DE1" w14:textId="77777777" w:rsidR="00201737" w:rsidRPr="003F5572" w:rsidRDefault="00E336DC" w:rsidP="003F5572">
      <w:pPr>
        <w:numPr>
          <w:ilvl w:val="0"/>
          <w:numId w:val="19"/>
        </w:numPr>
        <w:rPr>
          <w:b/>
          <w:bCs/>
        </w:rPr>
      </w:pPr>
      <w:r w:rsidRPr="003F5572">
        <w:rPr>
          <w:b/>
        </w:rPr>
        <w:t>Regulations</w:t>
      </w:r>
      <w:r w:rsidR="00201737" w:rsidRPr="003F5572">
        <w:rPr>
          <w:b/>
        </w:rPr>
        <w:t>.</w:t>
      </w:r>
    </w:p>
    <w:p w14:paraId="5FA6960A" w14:textId="77777777" w:rsidR="00201737" w:rsidRPr="003F5572" w:rsidRDefault="002D53B6" w:rsidP="003F5572">
      <w:r w:rsidRPr="003F5572">
        <w:t>The Minister may generally make regulations to give effect to the provisions of this Act, and without prejudice to the generality of the foregoing, the Minister may, in particular,</w:t>
      </w:r>
      <w:r w:rsidR="00E336DC" w:rsidRPr="003F5572">
        <w:t xml:space="preserve"> by regulations —</w:t>
      </w:r>
    </w:p>
    <w:p w14:paraId="14D6EDA7" w14:textId="77777777" w:rsidR="00E336DC" w:rsidRPr="003F5572" w:rsidRDefault="00E336DC" w:rsidP="003F5572"/>
    <w:p w14:paraId="1467E85A" w14:textId="3A81DFC3" w:rsidR="00E336DC" w:rsidRPr="003F5572" w:rsidRDefault="00E336DC" w:rsidP="003F5572">
      <w:r w:rsidRPr="003F5572">
        <w:tab/>
        <w:t xml:space="preserve">(a) </w:t>
      </w:r>
      <w:r w:rsidRPr="003F5572">
        <w:tab/>
        <w:t>determine the ma</w:t>
      </w:r>
      <w:r w:rsidR="007B0D76" w:rsidRPr="003F5572">
        <w:t>nner, form, times and occasions on</w:t>
      </w:r>
      <w:r w:rsidRPr="003F5572">
        <w:t xml:space="preserve"> which the </w:t>
      </w:r>
      <w:r w:rsidRPr="003F5572">
        <w:tab/>
      </w:r>
      <w:r w:rsidRPr="003F5572">
        <w:tab/>
      </w:r>
      <w:r w:rsidRPr="003F5572">
        <w:tab/>
      </w:r>
      <w:r w:rsidR="007B0D76" w:rsidRPr="003F5572">
        <w:tab/>
      </w:r>
      <w:r w:rsidR="005C440B">
        <w:tab/>
      </w:r>
      <w:r w:rsidRPr="003F5572">
        <w:t xml:space="preserve">Gazette is published; </w:t>
      </w:r>
    </w:p>
    <w:p w14:paraId="71497F83" w14:textId="77777777" w:rsidR="00E336DC" w:rsidRPr="003F5572" w:rsidRDefault="00E336DC" w:rsidP="003F5572">
      <w:r w:rsidRPr="003F5572">
        <w:tab/>
        <w:t xml:space="preserve">(b) </w:t>
      </w:r>
      <w:r w:rsidRPr="003F5572">
        <w:tab/>
        <w:t xml:space="preserve">prescribe the fees and charges for a subscription to the Gazette; </w:t>
      </w:r>
    </w:p>
    <w:p w14:paraId="2BADB4FC" w14:textId="4F584441" w:rsidR="00E336DC" w:rsidRPr="003F5572" w:rsidRDefault="00E336DC" w:rsidP="003F5572">
      <w:r w:rsidRPr="003F5572">
        <w:tab/>
        <w:t xml:space="preserve">(c) </w:t>
      </w:r>
      <w:r w:rsidRPr="003F5572">
        <w:tab/>
        <w:t xml:space="preserve">prescribe the charges for publication of statutory documents, notices, </w:t>
      </w:r>
      <w:r w:rsidRPr="003F5572">
        <w:tab/>
      </w:r>
      <w:r w:rsidRPr="003F5572">
        <w:tab/>
      </w:r>
      <w:r w:rsidRPr="003F5572">
        <w:tab/>
      </w:r>
      <w:r w:rsidR="005C440B">
        <w:tab/>
      </w:r>
      <w:bookmarkStart w:id="0" w:name="_GoBack"/>
      <w:bookmarkEnd w:id="0"/>
      <w:r w:rsidRPr="003F5572">
        <w:t xml:space="preserve">advertisement and other documents; </w:t>
      </w:r>
    </w:p>
    <w:p w14:paraId="4204ECB5" w14:textId="77777777" w:rsidR="00E336DC" w:rsidRPr="003F5572" w:rsidRDefault="00E336DC" w:rsidP="003F5572">
      <w:r w:rsidRPr="003F5572">
        <w:tab/>
        <w:t xml:space="preserve">(d) </w:t>
      </w:r>
      <w:r w:rsidRPr="003F5572">
        <w:tab/>
        <w:t xml:space="preserve">prescribe fees for the certification of Gazette publications; </w:t>
      </w:r>
    </w:p>
    <w:p w14:paraId="51F9A854" w14:textId="77777777" w:rsidR="00E336DC" w:rsidRPr="003F5572" w:rsidRDefault="00E336DC" w:rsidP="003F5572">
      <w:r w:rsidRPr="003F5572">
        <w:tab/>
        <w:t xml:space="preserve">(e) </w:t>
      </w:r>
      <w:r w:rsidRPr="003F5572">
        <w:tab/>
        <w:t>prescribe any other matter necessary for the due administration of this Act.</w:t>
      </w:r>
    </w:p>
    <w:p w14:paraId="71BB90C7" w14:textId="77777777" w:rsidR="00E336DC" w:rsidRPr="003F5572" w:rsidRDefault="00E336DC" w:rsidP="003F5572"/>
    <w:p w14:paraId="43AE2292" w14:textId="77777777" w:rsidR="00E336DC" w:rsidRPr="003F5572" w:rsidRDefault="00E336DC" w:rsidP="003F5572">
      <w:pPr>
        <w:rPr>
          <w:b/>
        </w:rPr>
      </w:pPr>
    </w:p>
    <w:p w14:paraId="0A7113AF" w14:textId="77777777" w:rsidR="007B0D76" w:rsidRPr="003F5572" w:rsidRDefault="007B0D76" w:rsidP="003F5572">
      <w:pPr>
        <w:autoSpaceDE w:val="0"/>
        <w:autoSpaceDN w:val="0"/>
        <w:adjustRightInd w:val="0"/>
        <w:rPr>
          <w:b/>
        </w:rPr>
      </w:pPr>
    </w:p>
    <w:p w14:paraId="2F0CCF7B" w14:textId="77777777" w:rsidR="007B0D76" w:rsidRPr="003F5572" w:rsidRDefault="007B0D76" w:rsidP="003F5572">
      <w:pPr>
        <w:ind w:left="5040" w:firstLine="720"/>
        <w:rPr>
          <w:bCs/>
        </w:rPr>
      </w:pPr>
      <w:r w:rsidRPr="003F5572">
        <w:rPr>
          <w:bCs/>
        </w:rPr>
        <w:lastRenderedPageBreak/>
        <w:t>……………………………..</w:t>
      </w:r>
    </w:p>
    <w:p w14:paraId="19807049" w14:textId="77777777" w:rsidR="007B0D76" w:rsidRPr="003F5572" w:rsidRDefault="007B0D76" w:rsidP="003F5572">
      <w:pPr>
        <w:ind w:left="5040" w:firstLine="720"/>
        <w:rPr>
          <w:b/>
        </w:rPr>
      </w:pPr>
      <w:proofErr w:type="spellStart"/>
      <w:r w:rsidRPr="003F5572">
        <w:rPr>
          <w:b/>
        </w:rPr>
        <w:t>Lanein</w:t>
      </w:r>
      <w:proofErr w:type="spellEnd"/>
      <w:r w:rsidRPr="003F5572">
        <w:rPr>
          <w:b/>
        </w:rPr>
        <w:t xml:space="preserve"> K. Blanchette</w:t>
      </w:r>
    </w:p>
    <w:p w14:paraId="6F6068BF" w14:textId="77777777" w:rsidR="007B0D76" w:rsidRPr="003F5572" w:rsidRDefault="007B0D76" w:rsidP="003F5572">
      <w:r w:rsidRPr="003F5572">
        <w:rPr>
          <w:b/>
        </w:rPr>
        <w:tab/>
      </w:r>
      <w:r w:rsidRPr="003F5572">
        <w:rPr>
          <w:b/>
        </w:rPr>
        <w:tab/>
      </w:r>
      <w:r w:rsidRPr="003F5572">
        <w:rPr>
          <w:b/>
        </w:rPr>
        <w:tab/>
      </w:r>
      <w:r w:rsidRPr="003F5572">
        <w:rPr>
          <w:b/>
        </w:rPr>
        <w:tab/>
      </w:r>
      <w:r w:rsidRPr="003F5572">
        <w:rPr>
          <w:b/>
        </w:rPr>
        <w:tab/>
      </w:r>
      <w:r w:rsidRPr="003F5572">
        <w:rPr>
          <w:b/>
        </w:rPr>
        <w:tab/>
      </w:r>
      <w:r w:rsidRPr="003F5572">
        <w:rPr>
          <w:b/>
        </w:rPr>
        <w:tab/>
      </w:r>
      <w:r w:rsidRPr="003F5572">
        <w:rPr>
          <w:b/>
        </w:rPr>
        <w:tab/>
        <w:t xml:space="preserve">           </w:t>
      </w:r>
      <w:r w:rsidRPr="003F5572">
        <w:rPr>
          <w:b/>
        </w:rPr>
        <w:tab/>
      </w:r>
      <w:r w:rsidRPr="003F5572">
        <w:t>Speaker</w:t>
      </w:r>
    </w:p>
    <w:p w14:paraId="609F6B7C" w14:textId="77777777" w:rsidR="007B0D76" w:rsidRPr="003F5572" w:rsidRDefault="007B0D76" w:rsidP="003F5572"/>
    <w:p w14:paraId="5EEB56E0" w14:textId="77777777" w:rsidR="007B0D76" w:rsidRPr="003F5572" w:rsidRDefault="007B0D76" w:rsidP="003F5572">
      <w:r w:rsidRPr="003F5572">
        <w:t xml:space="preserve">Passed by the National Assembly this                day of                           </w:t>
      </w:r>
      <w:proofErr w:type="gramStart"/>
      <w:r w:rsidRPr="003F5572">
        <w:t xml:space="preserve">  ,</w:t>
      </w:r>
      <w:proofErr w:type="gramEnd"/>
      <w:r w:rsidRPr="003F5572">
        <w:t xml:space="preserve"> 2023.</w:t>
      </w:r>
    </w:p>
    <w:p w14:paraId="0570BF9F" w14:textId="77777777" w:rsidR="007B0D76" w:rsidRPr="003F5572" w:rsidRDefault="007B0D76" w:rsidP="003F5572"/>
    <w:p w14:paraId="5173EDFC" w14:textId="77777777" w:rsidR="007B0D76" w:rsidRPr="003F5572" w:rsidRDefault="007B0D76" w:rsidP="003F5572"/>
    <w:p w14:paraId="677DB15D" w14:textId="77777777" w:rsidR="007B0D76" w:rsidRPr="003F5572" w:rsidRDefault="007B0D76" w:rsidP="003F5572"/>
    <w:p w14:paraId="5C0A2E4D" w14:textId="77777777" w:rsidR="007B0D76" w:rsidRPr="003F5572" w:rsidRDefault="007B0D76" w:rsidP="003F5572"/>
    <w:p w14:paraId="0D9F20EF" w14:textId="77777777" w:rsidR="007B0D76" w:rsidRPr="003F5572" w:rsidRDefault="007B0D76" w:rsidP="003F5572">
      <w:r w:rsidRPr="003F5572">
        <w:t xml:space="preserve">                                                                         ……..………………………………….</w:t>
      </w:r>
    </w:p>
    <w:p w14:paraId="2CBF25F3" w14:textId="77777777" w:rsidR="007B0D76" w:rsidRPr="003F5572" w:rsidRDefault="007B0D76" w:rsidP="003F5572">
      <w:r w:rsidRPr="003F5572">
        <w:tab/>
      </w:r>
      <w:r w:rsidRPr="003F5572">
        <w:tab/>
      </w:r>
      <w:r w:rsidRPr="003F5572">
        <w:tab/>
      </w:r>
      <w:r w:rsidRPr="003F5572">
        <w:tab/>
      </w:r>
      <w:r w:rsidRPr="003F5572">
        <w:tab/>
      </w:r>
      <w:r w:rsidRPr="003F5572">
        <w:tab/>
      </w:r>
      <w:r w:rsidRPr="003F5572">
        <w:tab/>
      </w:r>
      <w:proofErr w:type="spellStart"/>
      <w:r w:rsidRPr="003F5572">
        <w:rPr>
          <w:b/>
          <w:bCs/>
        </w:rPr>
        <w:t>Trevlyn</w:t>
      </w:r>
      <w:proofErr w:type="spellEnd"/>
      <w:r w:rsidRPr="003F5572">
        <w:rPr>
          <w:b/>
          <w:bCs/>
        </w:rPr>
        <w:t xml:space="preserve"> Stapleton</w:t>
      </w:r>
    </w:p>
    <w:p w14:paraId="3C1FACCD" w14:textId="77777777" w:rsidR="007B0D76" w:rsidRPr="003F5572" w:rsidRDefault="007B0D76" w:rsidP="003F5572">
      <w:r w:rsidRPr="003F5572">
        <w:tab/>
      </w:r>
      <w:r w:rsidRPr="003F5572">
        <w:tab/>
      </w:r>
      <w:r w:rsidRPr="003F5572">
        <w:tab/>
      </w:r>
      <w:r w:rsidRPr="003F5572">
        <w:tab/>
      </w:r>
      <w:r w:rsidRPr="003F5572">
        <w:tab/>
      </w:r>
      <w:r w:rsidRPr="003F5572">
        <w:tab/>
      </w:r>
      <w:r w:rsidRPr="003F5572">
        <w:tab/>
        <w:t>Clerk of the National Assembly</w:t>
      </w:r>
    </w:p>
    <w:p w14:paraId="2634FFED" w14:textId="77777777" w:rsidR="007B0D76" w:rsidRPr="003F5572" w:rsidRDefault="007B0D76" w:rsidP="003F5572">
      <w:pPr>
        <w:ind w:left="5040" w:firstLine="720"/>
      </w:pPr>
    </w:p>
    <w:p w14:paraId="5A4AFD90" w14:textId="77777777" w:rsidR="005033D3" w:rsidRPr="003F5572" w:rsidRDefault="005033D3" w:rsidP="003F5572">
      <w:pPr>
        <w:ind w:left="5252" w:firstLine="508"/>
      </w:pPr>
    </w:p>
    <w:sectPr w:rsidR="005033D3" w:rsidRPr="003F5572" w:rsidSect="00D438A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1CABB" w14:textId="77777777" w:rsidR="004E0F43" w:rsidRDefault="004E0F43">
      <w:r>
        <w:separator/>
      </w:r>
    </w:p>
  </w:endnote>
  <w:endnote w:type="continuationSeparator" w:id="0">
    <w:p w14:paraId="5FE6AA86" w14:textId="77777777" w:rsidR="004E0F43" w:rsidRDefault="004E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7C2C" w14:textId="77777777" w:rsidR="00702CB3" w:rsidRDefault="00702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D56B65" w14:textId="77777777" w:rsidR="00702CB3" w:rsidRDefault="00702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5D71" w14:textId="78B211E4" w:rsidR="00702CB3" w:rsidRDefault="00702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440B">
      <w:rPr>
        <w:rStyle w:val="PageNumber"/>
        <w:noProof/>
      </w:rPr>
      <w:t>6</w:t>
    </w:r>
    <w:r>
      <w:rPr>
        <w:rStyle w:val="PageNumber"/>
      </w:rPr>
      <w:fldChar w:fldCharType="end"/>
    </w:r>
  </w:p>
  <w:p w14:paraId="283976EB" w14:textId="77777777" w:rsidR="00702CB3" w:rsidRDefault="00702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FF75E" w14:textId="77777777" w:rsidR="004E0F43" w:rsidRDefault="004E0F43">
      <w:r>
        <w:separator/>
      </w:r>
    </w:p>
  </w:footnote>
  <w:footnote w:type="continuationSeparator" w:id="0">
    <w:p w14:paraId="29C947AC" w14:textId="77777777" w:rsidR="004E0F43" w:rsidRDefault="004E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CC"/>
    <w:multiLevelType w:val="hybridMultilevel"/>
    <w:tmpl w:val="2702E95C"/>
    <w:lvl w:ilvl="0" w:tplc="CC2E935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270331C"/>
    <w:multiLevelType w:val="hybridMultilevel"/>
    <w:tmpl w:val="26C85254"/>
    <w:lvl w:ilvl="0" w:tplc="BD061A3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2C60B0"/>
    <w:multiLevelType w:val="hybridMultilevel"/>
    <w:tmpl w:val="5E287B14"/>
    <w:lvl w:ilvl="0" w:tplc="17100AF2">
      <w:start w:val="6"/>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80526A"/>
    <w:multiLevelType w:val="hybridMultilevel"/>
    <w:tmpl w:val="18DE535A"/>
    <w:lvl w:ilvl="0" w:tplc="DEDA0EA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A038FC"/>
    <w:multiLevelType w:val="hybridMultilevel"/>
    <w:tmpl w:val="F594B28A"/>
    <w:lvl w:ilvl="0" w:tplc="44561E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267A79"/>
    <w:multiLevelType w:val="hybridMultilevel"/>
    <w:tmpl w:val="5F9EA44E"/>
    <w:lvl w:ilvl="0" w:tplc="DE562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6D60B5"/>
    <w:multiLevelType w:val="hybridMultilevel"/>
    <w:tmpl w:val="71DC9740"/>
    <w:lvl w:ilvl="0" w:tplc="92043F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B97A9F"/>
    <w:multiLevelType w:val="hybridMultilevel"/>
    <w:tmpl w:val="E8628AE6"/>
    <w:lvl w:ilvl="0" w:tplc="248EA15C">
      <w:start w:val="1"/>
      <w:numFmt w:val="upp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15:restartNumberingAfterBreak="0">
    <w:nsid w:val="1E88746F"/>
    <w:multiLevelType w:val="hybridMultilevel"/>
    <w:tmpl w:val="608E9E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8F76D5"/>
    <w:multiLevelType w:val="hybridMultilevel"/>
    <w:tmpl w:val="F962BA18"/>
    <w:lvl w:ilvl="0" w:tplc="EEBA1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127CC"/>
    <w:multiLevelType w:val="hybridMultilevel"/>
    <w:tmpl w:val="09520C78"/>
    <w:lvl w:ilvl="0" w:tplc="5D9CBD26">
      <w:start w:val="9"/>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79A06C0"/>
    <w:multiLevelType w:val="hybridMultilevel"/>
    <w:tmpl w:val="8DFC63EE"/>
    <w:lvl w:ilvl="0" w:tplc="71122E6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B23E32"/>
    <w:multiLevelType w:val="hybridMultilevel"/>
    <w:tmpl w:val="0C14C006"/>
    <w:lvl w:ilvl="0" w:tplc="79F06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A27A56"/>
    <w:multiLevelType w:val="hybridMultilevel"/>
    <w:tmpl w:val="631ED43A"/>
    <w:lvl w:ilvl="0" w:tplc="3EDA868A">
      <w:start w:val="1"/>
      <w:numFmt w:val="decimal"/>
      <w:lvlText w:val="%1."/>
      <w:lvlJc w:val="left"/>
      <w:pPr>
        <w:ind w:left="736" w:hanging="634"/>
      </w:pPr>
      <w:rPr>
        <w:rFonts w:ascii="Times New Roman" w:eastAsia="Times New Roman" w:hAnsi="Times New Roman" w:hint="default"/>
        <w:w w:val="105"/>
        <w:sz w:val="24"/>
        <w:szCs w:val="24"/>
      </w:rPr>
    </w:lvl>
    <w:lvl w:ilvl="1" w:tplc="351AB6AC">
      <w:start w:val="1"/>
      <w:numFmt w:val="decimal"/>
      <w:lvlText w:val="%2."/>
      <w:lvlJc w:val="left"/>
      <w:pPr>
        <w:ind w:left="1088" w:hanging="546"/>
      </w:pPr>
      <w:rPr>
        <w:rFonts w:ascii="Times New Roman" w:eastAsia="Times New Roman" w:hAnsi="Times New Roman" w:cs="Times New Roman" w:hint="default"/>
        <w:b/>
        <w:bCs/>
        <w:w w:val="65"/>
        <w:sz w:val="24"/>
        <w:szCs w:val="24"/>
      </w:rPr>
    </w:lvl>
    <w:lvl w:ilvl="2" w:tplc="D0D62EEC">
      <w:start w:val="1"/>
      <w:numFmt w:val="bullet"/>
      <w:lvlText w:val="•"/>
      <w:lvlJc w:val="left"/>
      <w:pPr>
        <w:ind w:left="2367" w:hanging="546"/>
      </w:pPr>
      <w:rPr>
        <w:rFonts w:hint="default"/>
      </w:rPr>
    </w:lvl>
    <w:lvl w:ilvl="3" w:tplc="8A14C86E">
      <w:start w:val="1"/>
      <w:numFmt w:val="bullet"/>
      <w:lvlText w:val="•"/>
      <w:lvlJc w:val="left"/>
      <w:pPr>
        <w:ind w:left="3171" w:hanging="546"/>
      </w:pPr>
      <w:rPr>
        <w:rFonts w:hint="default"/>
      </w:rPr>
    </w:lvl>
    <w:lvl w:ilvl="4" w:tplc="AD4A7D28">
      <w:start w:val="1"/>
      <w:numFmt w:val="bullet"/>
      <w:lvlText w:val="•"/>
      <w:lvlJc w:val="left"/>
      <w:pPr>
        <w:ind w:left="3975" w:hanging="546"/>
      </w:pPr>
      <w:rPr>
        <w:rFonts w:hint="default"/>
      </w:rPr>
    </w:lvl>
    <w:lvl w:ilvl="5" w:tplc="FD6CC56A">
      <w:start w:val="1"/>
      <w:numFmt w:val="bullet"/>
      <w:lvlText w:val="•"/>
      <w:lvlJc w:val="left"/>
      <w:pPr>
        <w:ind w:left="4779" w:hanging="546"/>
      </w:pPr>
      <w:rPr>
        <w:rFonts w:hint="default"/>
      </w:rPr>
    </w:lvl>
    <w:lvl w:ilvl="6" w:tplc="ED289846">
      <w:start w:val="1"/>
      <w:numFmt w:val="bullet"/>
      <w:lvlText w:val="•"/>
      <w:lvlJc w:val="left"/>
      <w:pPr>
        <w:ind w:left="5583" w:hanging="546"/>
      </w:pPr>
      <w:rPr>
        <w:rFonts w:hint="default"/>
      </w:rPr>
    </w:lvl>
    <w:lvl w:ilvl="7" w:tplc="36941FDC">
      <w:start w:val="1"/>
      <w:numFmt w:val="bullet"/>
      <w:lvlText w:val="•"/>
      <w:lvlJc w:val="left"/>
      <w:pPr>
        <w:ind w:left="6387" w:hanging="546"/>
      </w:pPr>
      <w:rPr>
        <w:rFonts w:hint="default"/>
      </w:rPr>
    </w:lvl>
    <w:lvl w:ilvl="8" w:tplc="9976B222">
      <w:start w:val="1"/>
      <w:numFmt w:val="bullet"/>
      <w:lvlText w:val="•"/>
      <w:lvlJc w:val="left"/>
      <w:pPr>
        <w:ind w:left="7191" w:hanging="546"/>
      </w:pPr>
      <w:rPr>
        <w:rFonts w:hint="default"/>
      </w:rPr>
    </w:lvl>
  </w:abstractNum>
  <w:abstractNum w:abstractNumId="14" w15:restartNumberingAfterBreak="0">
    <w:nsid w:val="38334B4B"/>
    <w:multiLevelType w:val="hybridMultilevel"/>
    <w:tmpl w:val="A454D2E8"/>
    <w:lvl w:ilvl="0" w:tplc="DA64DF36">
      <w:start w:val="3"/>
      <w:numFmt w:val="lowerLetter"/>
      <w:lvlText w:val="(%1)"/>
      <w:lvlJc w:val="left"/>
      <w:pPr>
        <w:tabs>
          <w:tab w:val="num" w:pos="2160"/>
        </w:tabs>
        <w:ind w:left="2160" w:hanging="51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15" w15:restartNumberingAfterBreak="0">
    <w:nsid w:val="3A312D36"/>
    <w:multiLevelType w:val="multilevel"/>
    <w:tmpl w:val="54C09F9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655"/>
        </w:tabs>
        <w:ind w:left="2655" w:hanging="1215"/>
      </w:pPr>
      <w:rPr>
        <w:rFonts w:ascii="Times New Roman" w:eastAsia="Times New Roman" w:hAnsi="Times New Roman" w:cs="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D5407BC"/>
    <w:multiLevelType w:val="hybridMultilevel"/>
    <w:tmpl w:val="8AA2E586"/>
    <w:lvl w:ilvl="0" w:tplc="74926EA0">
      <w:start w:val="1"/>
      <w:numFmt w:val="lowerLetter"/>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3EDD7231"/>
    <w:multiLevelType w:val="hybridMultilevel"/>
    <w:tmpl w:val="682A8138"/>
    <w:lvl w:ilvl="0" w:tplc="6D8029BC">
      <w:start w:val="4"/>
      <w:numFmt w:val="decimal"/>
      <w:lvlText w:val="%1."/>
      <w:lvlJc w:val="left"/>
      <w:pPr>
        <w:tabs>
          <w:tab w:val="num" w:pos="1086"/>
        </w:tabs>
        <w:ind w:left="1086" w:hanging="360"/>
      </w:pPr>
      <w:rPr>
        <w:rFonts w:hint="default"/>
      </w:rPr>
    </w:lvl>
    <w:lvl w:ilvl="1" w:tplc="04090019" w:tentative="1">
      <w:start w:val="1"/>
      <w:numFmt w:val="lowerLetter"/>
      <w:lvlText w:val="%2."/>
      <w:lvlJc w:val="left"/>
      <w:pPr>
        <w:tabs>
          <w:tab w:val="num" w:pos="1806"/>
        </w:tabs>
        <w:ind w:left="1806" w:hanging="360"/>
      </w:pPr>
    </w:lvl>
    <w:lvl w:ilvl="2" w:tplc="0409001B" w:tentative="1">
      <w:start w:val="1"/>
      <w:numFmt w:val="lowerRoman"/>
      <w:lvlText w:val="%3."/>
      <w:lvlJc w:val="right"/>
      <w:pPr>
        <w:tabs>
          <w:tab w:val="num" w:pos="2526"/>
        </w:tabs>
        <w:ind w:left="2526" w:hanging="180"/>
      </w:pPr>
    </w:lvl>
    <w:lvl w:ilvl="3" w:tplc="0409000F" w:tentative="1">
      <w:start w:val="1"/>
      <w:numFmt w:val="decimal"/>
      <w:lvlText w:val="%4."/>
      <w:lvlJc w:val="left"/>
      <w:pPr>
        <w:tabs>
          <w:tab w:val="num" w:pos="3246"/>
        </w:tabs>
        <w:ind w:left="3246" w:hanging="360"/>
      </w:pPr>
    </w:lvl>
    <w:lvl w:ilvl="4" w:tplc="04090019" w:tentative="1">
      <w:start w:val="1"/>
      <w:numFmt w:val="lowerLetter"/>
      <w:lvlText w:val="%5."/>
      <w:lvlJc w:val="left"/>
      <w:pPr>
        <w:tabs>
          <w:tab w:val="num" w:pos="3966"/>
        </w:tabs>
        <w:ind w:left="3966" w:hanging="360"/>
      </w:pPr>
    </w:lvl>
    <w:lvl w:ilvl="5" w:tplc="0409001B" w:tentative="1">
      <w:start w:val="1"/>
      <w:numFmt w:val="lowerRoman"/>
      <w:lvlText w:val="%6."/>
      <w:lvlJc w:val="right"/>
      <w:pPr>
        <w:tabs>
          <w:tab w:val="num" w:pos="4686"/>
        </w:tabs>
        <w:ind w:left="4686" w:hanging="180"/>
      </w:pPr>
    </w:lvl>
    <w:lvl w:ilvl="6" w:tplc="0409000F" w:tentative="1">
      <w:start w:val="1"/>
      <w:numFmt w:val="decimal"/>
      <w:lvlText w:val="%7."/>
      <w:lvlJc w:val="left"/>
      <w:pPr>
        <w:tabs>
          <w:tab w:val="num" w:pos="5406"/>
        </w:tabs>
        <w:ind w:left="5406" w:hanging="360"/>
      </w:pPr>
    </w:lvl>
    <w:lvl w:ilvl="7" w:tplc="04090019" w:tentative="1">
      <w:start w:val="1"/>
      <w:numFmt w:val="lowerLetter"/>
      <w:lvlText w:val="%8."/>
      <w:lvlJc w:val="left"/>
      <w:pPr>
        <w:tabs>
          <w:tab w:val="num" w:pos="6126"/>
        </w:tabs>
        <w:ind w:left="6126" w:hanging="360"/>
      </w:pPr>
    </w:lvl>
    <w:lvl w:ilvl="8" w:tplc="0409001B" w:tentative="1">
      <w:start w:val="1"/>
      <w:numFmt w:val="lowerRoman"/>
      <w:lvlText w:val="%9."/>
      <w:lvlJc w:val="right"/>
      <w:pPr>
        <w:tabs>
          <w:tab w:val="num" w:pos="6846"/>
        </w:tabs>
        <w:ind w:left="6846" w:hanging="180"/>
      </w:pPr>
    </w:lvl>
  </w:abstractNum>
  <w:abstractNum w:abstractNumId="18" w15:restartNumberingAfterBreak="0">
    <w:nsid w:val="3FB94EC2"/>
    <w:multiLevelType w:val="hybridMultilevel"/>
    <w:tmpl w:val="6D2A66CC"/>
    <w:lvl w:ilvl="0" w:tplc="1ECE0C5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3D65B0"/>
    <w:multiLevelType w:val="hybridMultilevel"/>
    <w:tmpl w:val="03CC1934"/>
    <w:lvl w:ilvl="0" w:tplc="4B740982">
      <w:start w:val="1"/>
      <w:numFmt w:val="lowerLetter"/>
      <w:lvlText w:val="(%1)"/>
      <w:lvlJc w:val="left"/>
      <w:pPr>
        <w:tabs>
          <w:tab w:val="num" w:pos="2010"/>
        </w:tabs>
        <w:ind w:left="2010" w:hanging="36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0" w15:restartNumberingAfterBreak="0">
    <w:nsid w:val="465568B5"/>
    <w:multiLevelType w:val="hybridMultilevel"/>
    <w:tmpl w:val="2BA0E9EC"/>
    <w:lvl w:ilvl="0" w:tplc="8BC0B736">
      <w:start w:val="9"/>
      <w:numFmt w:val="lowerLetter"/>
      <w:lvlText w:val="(%1)"/>
      <w:lvlJc w:val="left"/>
      <w:pPr>
        <w:tabs>
          <w:tab w:val="num" w:pos="2160"/>
        </w:tabs>
        <w:ind w:left="2160" w:hanging="51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1" w15:restartNumberingAfterBreak="0">
    <w:nsid w:val="46740434"/>
    <w:multiLevelType w:val="hybridMultilevel"/>
    <w:tmpl w:val="54C09F98"/>
    <w:lvl w:ilvl="0" w:tplc="6DB40F14">
      <w:start w:val="1"/>
      <w:numFmt w:val="decimal"/>
      <w:lvlText w:val="%1."/>
      <w:lvlJc w:val="left"/>
      <w:pPr>
        <w:tabs>
          <w:tab w:val="num" w:pos="1440"/>
        </w:tabs>
        <w:ind w:left="1440" w:hanging="720"/>
      </w:pPr>
      <w:rPr>
        <w:rFonts w:hint="default"/>
      </w:rPr>
    </w:lvl>
    <w:lvl w:ilvl="1" w:tplc="F41094AC">
      <w:start w:val="1"/>
      <w:numFmt w:val="lowerLetter"/>
      <w:lvlText w:val="(%2)"/>
      <w:lvlJc w:val="left"/>
      <w:pPr>
        <w:tabs>
          <w:tab w:val="num" w:pos="2655"/>
        </w:tabs>
        <w:ind w:left="2655" w:hanging="1215"/>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AD369E"/>
    <w:multiLevelType w:val="hybridMultilevel"/>
    <w:tmpl w:val="016E1ED2"/>
    <w:lvl w:ilvl="0" w:tplc="2C2E5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B4378D"/>
    <w:multiLevelType w:val="hybridMultilevel"/>
    <w:tmpl w:val="642C42DC"/>
    <w:lvl w:ilvl="0" w:tplc="B0DC6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EE0701"/>
    <w:multiLevelType w:val="hybridMultilevel"/>
    <w:tmpl w:val="66AA0650"/>
    <w:lvl w:ilvl="0" w:tplc="86CCB090">
      <w:start w:val="2"/>
      <w:numFmt w:val="decimal"/>
      <w:lvlText w:val="%1."/>
      <w:lvlJc w:val="left"/>
      <w:pPr>
        <w:ind w:left="568" w:hanging="568"/>
      </w:pPr>
      <w:rPr>
        <w:rFonts w:ascii="Times New Roman" w:eastAsia="Times New Roman" w:hAnsi="Times New Roman" w:hint="default"/>
        <w:b/>
        <w:w w:val="102"/>
        <w:sz w:val="23"/>
        <w:szCs w:val="23"/>
      </w:rPr>
    </w:lvl>
    <w:lvl w:ilvl="1" w:tplc="13585CCE">
      <w:start w:val="1"/>
      <w:numFmt w:val="decimal"/>
      <w:lvlText w:val="(%2)"/>
      <w:lvlJc w:val="left"/>
      <w:pPr>
        <w:ind w:left="1805" w:hanging="518"/>
      </w:pPr>
      <w:rPr>
        <w:rFonts w:ascii="Times New Roman" w:eastAsia="Times New Roman" w:hAnsi="Times New Roman" w:hint="default"/>
        <w:w w:val="105"/>
        <w:sz w:val="23"/>
        <w:szCs w:val="23"/>
      </w:rPr>
    </w:lvl>
    <w:lvl w:ilvl="2" w:tplc="C07866FE">
      <w:start w:val="1"/>
      <w:numFmt w:val="bullet"/>
      <w:lvlText w:val="•"/>
      <w:lvlJc w:val="left"/>
      <w:pPr>
        <w:ind w:left="1805" w:hanging="518"/>
      </w:pPr>
      <w:rPr>
        <w:rFonts w:hint="default"/>
      </w:rPr>
    </w:lvl>
    <w:lvl w:ilvl="3" w:tplc="B880B0F4">
      <w:start w:val="1"/>
      <w:numFmt w:val="bullet"/>
      <w:lvlText w:val="•"/>
      <w:lvlJc w:val="left"/>
      <w:pPr>
        <w:ind w:left="2705" w:hanging="518"/>
      </w:pPr>
      <w:rPr>
        <w:rFonts w:hint="default"/>
      </w:rPr>
    </w:lvl>
    <w:lvl w:ilvl="4" w:tplc="2AEC0F74">
      <w:start w:val="1"/>
      <w:numFmt w:val="bullet"/>
      <w:lvlText w:val="•"/>
      <w:lvlJc w:val="left"/>
      <w:pPr>
        <w:ind w:left="3605" w:hanging="518"/>
      </w:pPr>
      <w:rPr>
        <w:rFonts w:hint="default"/>
      </w:rPr>
    </w:lvl>
    <w:lvl w:ilvl="5" w:tplc="3E48D2E8">
      <w:start w:val="1"/>
      <w:numFmt w:val="bullet"/>
      <w:lvlText w:val="•"/>
      <w:lvlJc w:val="left"/>
      <w:pPr>
        <w:ind w:left="4506" w:hanging="518"/>
      </w:pPr>
      <w:rPr>
        <w:rFonts w:hint="default"/>
      </w:rPr>
    </w:lvl>
    <w:lvl w:ilvl="6" w:tplc="AAE2280E">
      <w:start w:val="1"/>
      <w:numFmt w:val="bullet"/>
      <w:lvlText w:val="•"/>
      <w:lvlJc w:val="left"/>
      <w:pPr>
        <w:ind w:left="5406" w:hanging="518"/>
      </w:pPr>
      <w:rPr>
        <w:rFonts w:hint="default"/>
      </w:rPr>
    </w:lvl>
    <w:lvl w:ilvl="7" w:tplc="177AE5FA">
      <w:start w:val="1"/>
      <w:numFmt w:val="bullet"/>
      <w:lvlText w:val="•"/>
      <w:lvlJc w:val="left"/>
      <w:pPr>
        <w:ind w:left="6306" w:hanging="518"/>
      </w:pPr>
      <w:rPr>
        <w:rFonts w:hint="default"/>
      </w:rPr>
    </w:lvl>
    <w:lvl w:ilvl="8" w:tplc="29DE7162">
      <w:start w:val="1"/>
      <w:numFmt w:val="bullet"/>
      <w:lvlText w:val="•"/>
      <w:lvlJc w:val="left"/>
      <w:pPr>
        <w:ind w:left="7206" w:hanging="518"/>
      </w:pPr>
      <w:rPr>
        <w:rFonts w:hint="default"/>
      </w:rPr>
    </w:lvl>
  </w:abstractNum>
  <w:abstractNum w:abstractNumId="25" w15:restartNumberingAfterBreak="0">
    <w:nsid w:val="524A37BD"/>
    <w:multiLevelType w:val="hybridMultilevel"/>
    <w:tmpl w:val="3938849C"/>
    <w:lvl w:ilvl="0" w:tplc="4646742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575B7EE5"/>
    <w:multiLevelType w:val="hybridMultilevel"/>
    <w:tmpl w:val="1674D718"/>
    <w:lvl w:ilvl="0" w:tplc="572CCF08">
      <w:start w:val="2"/>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7" w15:restartNumberingAfterBreak="0">
    <w:nsid w:val="596F3A57"/>
    <w:multiLevelType w:val="hybridMultilevel"/>
    <w:tmpl w:val="54B2849C"/>
    <w:lvl w:ilvl="0" w:tplc="DCB0070A">
      <w:start w:val="1"/>
      <w:numFmt w:val="lowerLetter"/>
      <w:lvlText w:val="(%1)"/>
      <w:lvlJc w:val="left"/>
      <w:pPr>
        <w:tabs>
          <w:tab w:val="num" w:pos="2370"/>
        </w:tabs>
        <w:ind w:left="2370" w:hanging="720"/>
      </w:pPr>
      <w:rPr>
        <w:rFonts w:ascii="Times New Roman" w:eastAsia="Times New Roman" w:hAnsi="Times New Roman" w:cs="Times New Roman"/>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8" w15:restartNumberingAfterBreak="0">
    <w:nsid w:val="598507BE"/>
    <w:multiLevelType w:val="hybridMultilevel"/>
    <w:tmpl w:val="FF363E4C"/>
    <w:lvl w:ilvl="0" w:tplc="76CAAB58">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5C3D597D"/>
    <w:multiLevelType w:val="hybridMultilevel"/>
    <w:tmpl w:val="45CE7454"/>
    <w:lvl w:ilvl="0" w:tplc="AEA452FE">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0" w15:restartNumberingAfterBreak="0">
    <w:nsid w:val="60166451"/>
    <w:multiLevelType w:val="hybridMultilevel"/>
    <w:tmpl w:val="401265CC"/>
    <w:lvl w:ilvl="0" w:tplc="F63E2B3E">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62CA2C40"/>
    <w:multiLevelType w:val="hybridMultilevel"/>
    <w:tmpl w:val="6122C470"/>
    <w:lvl w:ilvl="0" w:tplc="7FB47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7F70A1"/>
    <w:multiLevelType w:val="hybridMultilevel"/>
    <w:tmpl w:val="8F74E75C"/>
    <w:lvl w:ilvl="0" w:tplc="1236F2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FC0097"/>
    <w:multiLevelType w:val="hybridMultilevel"/>
    <w:tmpl w:val="65C6FA46"/>
    <w:lvl w:ilvl="0" w:tplc="467E9CBA">
      <w:start w:val="1"/>
      <w:numFmt w:val="decimal"/>
      <w:lvlText w:val="%1."/>
      <w:lvlJc w:val="left"/>
      <w:pPr>
        <w:ind w:left="360" w:hanging="360"/>
      </w:pPr>
      <w:rPr>
        <w:rFonts w:hint="default"/>
        <w:b/>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28"/>
  </w:num>
  <w:num w:numId="4">
    <w:abstractNumId w:val="20"/>
  </w:num>
  <w:num w:numId="5">
    <w:abstractNumId w:val="26"/>
  </w:num>
  <w:num w:numId="6">
    <w:abstractNumId w:val="14"/>
  </w:num>
  <w:num w:numId="7">
    <w:abstractNumId w:val="27"/>
  </w:num>
  <w:num w:numId="8">
    <w:abstractNumId w:val="19"/>
  </w:num>
  <w:num w:numId="9">
    <w:abstractNumId w:val="15"/>
  </w:num>
  <w:num w:numId="10">
    <w:abstractNumId w:val="17"/>
  </w:num>
  <w:num w:numId="11">
    <w:abstractNumId w:val="25"/>
  </w:num>
  <w:num w:numId="12">
    <w:abstractNumId w:val="30"/>
  </w:num>
  <w:num w:numId="13">
    <w:abstractNumId w:val="4"/>
  </w:num>
  <w:num w:numId="14">
    <w:abstractNumId w:val="18"/>
  </w:num>
  <w:num w:numId="15">
    <w:abstractNumId w:val="5"/>
  </w:num>
  <w:num w:numId="16">
    <w:abstractNumId w:val="2"/>
  </w:num>
  <w:num w:numId="17">
    <w:abstractNumId w:val="24"/>
  </w:num>
  <w:num w:numId="18">
    <w:abstractNumId w:val="13"/>
  </w:num>
  <w:num w:numId="19">
    <w:abstractNumId w:val="33"/>
  </w:num>
  <w:num w:numId="20">
    <w:abstractNumId w:val="7"/>
  </w:num>
  <w:num w:numId="21">
    <w:abstractNumId w:val="0"/>
  </w:num>
  <w:num w:numId="22">
    <w:abstractNumId w:val="6"/>
  </w:num>
  <w:num w:numId="23">
    <w:abstractNumId w:val="1"/>
  </w:num>
  <w:num w:numId="24">
    <w:abstractNumId w:val="11"/>
  </w:num>
  <w:num w:numId="25">
    <w:abstractNumId w:val="29"/>
  </w:num>
  <w:num w:numId="26">
    <w:abstractNumId w:val="23"/>
  </w:num>
  <w:num w:numId="27">
    <w:abstractNumId w:val="9"/>
  </w:num>
  <w:num w:numId="28">
    <w:abstractNumId w:val="12"/>
  </w:num>
  <w:num w:numId="29">
    <w:abstractNumId w:val="22"/>
  </w:num>
  <w:num w:numId="30">
    <w:abstractNumId w:val="31"/>
  </w:num>
  <w:num w:numId="31">
    <w:abstractNumId w:val="16"/>
  </w:num>
  <w:num w:numId="32">
    <w:abstractNumId w:val="32"/>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4A"/>
    <w:rsid w:val="000072A1"/>
    <w:rsid w:val="000138EA"/>
    <w:rsid w:val="00016A22"/>
    <w:rsid w:val="00030045"/>
    <w:rsid w:val="000303DC"/>
    <w:rsid w:val="00040599"/>
    <w:rsid w:val="00042A27"/>
    <w:rsid w:val="000502C4"/>
    <w:rsid w:val="00056786"/>
    <w:rsid w:val="00062737"/>
    <w:rsid w:val="00066531"/>
    <w:rsid w:val="0007193B"/>
    <w:rsid w:val="00072525"/>
    <w:rsid w:val="00077EA9"/>
    <w:rsid w:val="000970DE"/>
    <w:rsid w:val="000B08CD"/>
    <w:rsid w:val="000B27C3"/>
    <w:rsid w:val="000B3000"/>
    <w:rsid w:val="000C492D"/>
    <w:rsid w:val="000D4081"/>
    <w:rsid w:val="000D73E1"/>
    <w:rsid w:val="000E717C"/>
    <w:rsid w:val="000F09DA"/>
    <w:rsid w:val="000F1017"/>
    <w:rsid w:val="000F21B5"/>
    <w:rsid w:val="000F3517"/>
    <w:rsid w:val="00120355"/>
    <w:rsid w:val="001227BC"/>
    <w:rsid w:val="00123B3A"/>
    <w:rsid w:val="001240F0"/>
    <w:rsid w:val="0013061A"/>
    <w:rsid w:val="00131DA2"/>
    <w:rsid w:val="00153AD9"/>
    <w:rsid w:val="0016090B"/>
    <w:rsid w:val="00161894"/>
    <w:rsid w:val="001626E9"/>
    <w:rsid w:val="001744B6"/>
    <w:rsid w:val="00183D17"/>
    <w:rsid w:val="00186AAD"/>
    <w:rsid w:val="00193876"/>
    <w:rsid w:val="001A16BF"/>
    <w:rsid w:val="001A440E"/>
    <w:rsid w:val="001B1902"/>
    <w:rsid w:val="001C76A2"/>
    <w:rsid w:val="001D5AFF"/>
    <w:rsid w:val="001D6032"/>
    <w:rsid w:val="00201737"/>
    <w:rsid w:val="00203C04"/>
    <w:rsid w:val="00207B7F"/>
    <w:rsid w:val="0022780F"/>
    <w:rsid w:val="002328D1"/>
    <w:rsid w:val="0024712B"/>
    <w:rsid w:val="002477B5"/>
    <w:rsid w:val="00257D5A"/>
    <w:rsid w:val="00261E93"/>
    <w:rsid w:val="002652E0"/>
    <w:rsid w:val="00265340"/>
    <w:rsid w:val="00277009"/>
    <w:rsid w:val="00295343"/>
    <w:rsid w:val="002A50D3"/>
    <w:rsid w:val="002B4853"/>
    <w:rsid w:val="002C6AED"/>
    <w:rsid w:val="002D1AB4"/>
    <w:rsid w:val="002D3130"/>
    <w:rsid w:val="002D53B6"/>
    <w:rsid w:val="002D5CED"/>
    <w:rsid w:val="002F01A0"/>
    <w:rsid w:val="002F6D85"/>
    <w:rsid w:val="00302498"/>
    <w:rsid w:val="003033E3"/>
    <w:rsid w:val="00311B06"/>
    <w:rsid w:val="003171F3"/>
    <w:rsid w:val="00317A48"/>
    <w:rsid w:val="00326A84"/>
    <w:rsid w:val="00330FE5"/>
    <w:rsid w:val="003348AC"/>
    <w:rsid w:val="003351FC"/>
    <w:rsid w:val="003357A3"/>
    <w:rsid w:val="00337E3B"/>
    <w:rsid w:val="003471C6"/>
    <w:rsid w:val="003643A8"/>
    <w:rsid w:val="00376BC6"/>
    <w:rsid w:val="00387502"/>
    <w:rsid w:val="003957AD"/>
    <w:rsid w:val="003974C9"/>
    <w:rsid w:val="003B433D"/>
    <w:rsid w:val="003D290A"/>
    <w:rsid w:val="003D2D5E"/>
    <w:rsid w:val="003D341E"/>
    <w:rsid w:val="003D5F78"/>
    <w:rsid w:val="003E435D"/>
    <w:rsid w:val="003F5572"/>
    <w:rsid w:val="00401C5F"/>
    <w:rsid w:val="004137B0"/>
    <w:rsid w:val="00434AE6"/>
    <w:rsid w:val="00441D11"/>
    <w:rsid w:val="00462CB4"/>
    <w:rsid w:val="0046612D"/>
    <w:rsid w:val="00474F74"/>
    <w:rsid w:val="00487498"/>
    <w:rsid w:val="004A2ADA"/>
    <w:rsid w:val="004B6671"/>
    <w:rsid w:val="004B7A80"/>
    <w:rsid w:val="004C0DCB"/>
    <w:rsid w:val="004C3337"/>
    <w:rsid w:val="004C6F78"/>
    <w:rsid w:val="004D76F6"/>
    <w:rsid w:val="004D7F65"/>
    <w:rsid w:val="004E0F43"/>
    <w:rsid w:val="004E1C41"/>
    <w:rsid w:val="004E21FD"/>
    <w:rsid w:val="004E4E8B"/>
    <w:rsid w:val="004E72E2"/>
    <w:rsid w:val="00501349"/>
    <w:rsid w:val="005033D3"/>
    <w:rsid w:val="005128B1"/>
    <w:rsid w:val="005137A1"/>
    <w:rsid w:val="00520B79"/>
    <w:rsid w:val="005226B7"/>
    <w:rsid w:val="00537EB0"/>
    <w:rsid w:val="00542E1E"/>
    <w:rsid w:val="00550180"/>
    <w:rsid w:val="005535CD"/>
    <w:rsid w:val="00560F6B"/>
    <w:rsid w:val="00585ACA"/>
    <w:rsid w:val="00592332"/>
    <w:rsid w:val="005A0A3D"/>
    <w:rsid w:val="005A6258"/>
    <w:rsid w:val="005B64CE"/>
    <w:rsid w:val="005C440B"/>
    <w:rsid w:val="005D4018"/>
    <w:rsid w:val="005E343A"/>
    <w:rsid w:val="005F4791"/>
    <w:rsid w:val="005F5DD5"/>
    <w:rsid w:val="00600A8D"/>
    <w:rsid w:val="00623604"/>
    <w:rsid w:val="006534F0"/>
    <w:rsid w:val="00672C9D"/>
    <w:rsid w:val="0068350D"/>
    <w:rsid w:val="00692E1F"/>
    <w:rsid w:val="006941FB"/>
    <w:rsid w:val="00695084"/>
    <w:rsid w:val="006965E6"/>
    <w:rsid w:val="006976BE"/>
    <w:rsid w:val="006A2C40"/>
    <w:rsid w:val="006B5DAD"/>
    <w:rsid w:val="006B6962"/>
    <w:rsid w:val="006D0232"/>
    <w:rsid w:val="006D1EC1"/>
    <w:rsid w:val="006D58DD"/>
    <w:rsid w:val="006D5B2F"/>
    <w:rsid w:val="006E38E5"/>
    <w:rsid w:val="006E4AAE"/>
    <w:rsid w:val="00700216"/>
    <w:rsid w:val="00702CB3"/>
    <w:rsid w:val="00714C9F"/>
    <w:rsid w:val="00715F56"/>
    <w:rsid w:val="00716F5C"/>
    <w:rsid w:val="007248C8"/>
    <w:rsid w:val="00751CB3"/>
    <w:rsid w:val="00764A54"/>
    <w:rsid w:val="00775C2C"/>
    <w:rsid w:val="00781FDD"/>
    <w:rsid w:val="00782049"/>
    <w:rsid w:val="007845EB"/>
    <w:rsid w:val="0078676F"/>
    <w:rsid w:val="00792DCB"/>
    <w:rsid w:val="007A45E1"/>
    <w:rsid w:val="007B0D76"/>
    <w:rsid w:val="007D2DB3"/>
    <w:rsid w:val="008021C1"/>
    <w:rsid w:val="00804ED5"/>
    <w:rsid w:val="00812852"/>
    <w:rsid w:val="00814B01"/>
    <w:rsid w:val="00816E4D"/>
    <w:rsid w:val="00822756"/>
    <w:rsid w:val="00823B87"/>
    <w:rsid w:val="00827728"/>
    <w:rsid w:val="00844ACF"/>
    <w:rsid w:val="00871F1D"/>
    <w:rsid w:val="00883EFE"/>
    <w:rsid w:val="008B18F1"/>
    <w:rsid w:val="008D79B4"/>
    <w:rsid w:val="008E1536"/>
    <w:rsid w:val="00904B3A"/>
    <w:rsid w:val="00910D0F"/>
    <w:rsid w:val="009112E6"/>
    <w:rsid w:val="0091556A"/>
    <w:rsid w:val="0091782B"/>
    <w:rsid w:val="00926A17"/>
    <w:rsid w:val="00934E3C"/>
    <w:rsid w:val="00944028"/>
    <w:rsid w:val="00957062"/>
    <w:rsid w:val="009644CF"/>
    <w:rsid w:val="0096570A"/>
    <w:rsid w:val="00966E66"/>
    <w:rsid w:val="00971718"/>
    <w:rsid w:val="0097276E"/>
    <w:rsid w:val="00974D7C"/>
    <w:rsid w:val="009846F0"/>
    <w:rsid w:val="00996259"/>
    <w:rsid w:val="009A132C"/>
    <w:rsid w:val="009A6159"/>
    <w:rsid w:val="009B601C"/>
    <w:rsid w:val="009C164A"/>
    <w:rsid w:val="009D4FC3"/>
    <w:rsid w:val="009E1892"/>
    <w:rsid w:val="00A0095F"/>
    <w:rsid w:val="00A0538A"/>
    <w:rsid w:val="00A1257C"/>
    <w:rsid w:val="00A12B3C"/>
    <w:rsid w:val="00A27F6C"/>
    <w:rsid w:val="00A3573D"/>
    <w:rsid w:val="00A43BAA"/>
    <w:rsid w:val="00A46AB2"/>
    <w:rsid w:val="00A47006"/>
    <w:rsid w:val="00A56241"/>
    <w:rsid w:val="00A5728D"/>
    <w:rsid w:val="00A67B5A"/>
    <w:rsid w:val="00A77D38"/>
    <w:rsid w:val="00A872A1"/>
    <w:rsid w:val="00A91AB4"/>
    <w:rsid w:val="00AA4150"/>
    <w:rsid w:val="00AB2A32"/>
    <w:rsid w:val="00AB3784"/>
    <w:rsid w:val="00AC21A8"/>
    <w:rsid w:val="00AC28B6"/>
    <w:rsid w:val="00AC4805"/>
    <w:rsid w:val="00AD65AC"/>
    <w:rsid w:val="00AE1770"/>
    <w:rsid w:val="00B01F7A"/>
    <w:rsid w:val="00B209FD"/>
    <w:rsid w:val="00B32AAE"/>
    <w:rsid w:val="00B617B9"/>
    <w:rsid w:val="00B82E25"/>
    <w:rsid w:val="00B87E81"/>
    <w:rsid w:val="00B968AF"/>
    <w:rsid w:val="00BB08CE"/>
    <w:rsid w:val="00BB2CBA"/>
    <w:rsid w:val="00BB31E2"/>
    <w:rsid w:val="00BB456D"/>
    <w:rsid w:val="00BD41DB"/>
    <w:rsid w:val="00BD60F9"/>
    <w:rsid w:val="00C04374"/>
    <w:rsid w:val="00C13950"/>
    <w:rsid w:val="00C20FAF"/>
    <w:rsid w:val="00C30B0F"/>
    <w:rsid w:val="00C44A2F"/>
    <w:rsid w:val="00C453F3"/>
    <w:rsid w:val="00C53BD1"/>
    <w:rsid w:val="00C5523A"/>
    <w:rsid w:val="00C70E76"/>
    <w:rsid w:val="00C84679"/>
    <w:rsid w:val="00C93880"/>
    <w:rsid w:val="00CB283A"/>
    <w:rsid w:val="00CB6637"/>
    <w:rsid w:val="00CC1DFE"/>
    <w:rsid w:val="00CC7C32"/>
    <w:rsid w:val="00CD5B79"/>
    <w:rsid w:val="00D00627"/>
    <w:rsid w:val="00D02453"/>
    <w:rsid w:val="00D077A9"/>
    <w:rsid w:val="00D16D40"/>
    <w:rsid w:val="00D438A4"/>
    <w:rsid w:val="00D43B4C"/>
    <w:rsid w:val="00D55F7C"/>
    <w:rsid w:val="00D561E8"/>
    <w:rsid w:val="00D5761D"/>
    <w:rsid w:val="00D6097F"/>
    <w:rsid w:val="00D71E1D"/>
    <w:rsid w:val="00D878D8"/>
    <w:rsid w:val="00D90F93"/>
    <w:rsid w:val="00D92BE5"/>
    <w:rsid w:val="00D95C27"/>
    <w:rsid w:val="00D95EB6"/>
    <w:rsid w:val="00DC35E7"/>
    <w:rsid w:val="00DC5DB9"/>
    <w:rsid w:val="00DD2524"/>
    <w:rsid w:val="00DE09A4"/>
    <w:rsid w:val="00DE6493"/>
    <w:rsid w:val="00DE6EFF"/>
    <w:rsid w:val="00DF0821"/>
    <w:rsid w:val="00DF677D"/>
    <w:rsid w:val="00DF7B24"/>
    <w:rsid w:val="00E0031B"/>
    <w:rsid w:val="00E05D7B"/>
    <w:rsid w:val="00E202F8"/>
    <w:rsid w:val="00E21F4F"/>
    <w:rsid w:val="00E21FEE"/>
    <w:rsid w:val="00E23307"/>
    <w:rsid w:val="00E33679"/>
    <w:rsid w:val="00E336DC"/>
    <w:rsid w:val="00E44114"/>
    <w:rsid w:val="00E45863"/>
    <w:rsid w:val="00E47D6A"/>
    <w:rsid w:val="00E56556"/>
    <w:rsid w:val="00E57E04"/>
    <w:rsid w:val="00E605E9"/>
    <w:rsid w:val="00E61811"/>
    <w:rsid w:val="00E624D4"/>
    <w:rsid w:val="00E62D32"/>
    <w:rsid w:val="00E6554D"/>
    <w:rsid w:val="00E7007F"/>
    <w:rsid w:val="00E73690"/>
    <w:rsid w:val="00E74D22"/>
    <w:rsid w:val="00E778F1"/>
    <w:rsid w:val="00E80225"/>
    <w:rsid w:val="00E86E66"/>
    <w:rsid w:val="00E914FC"/>
    <w:rsid w:val="00E9173F"/>
    <w:rsid w:val="00EA52A8"/>
    <w:rsid w:val="00EC1AC5"/>
    <w:rsid w:val="00EC2B80"/>
    <w:rsid w:val="00EC6F1E"/>
    <w:rsid w:val="00EC708A"/>
    <w:rsid w:val="00ED69A2"/>
    <w:rsid w:val="00EF0C80"/>
    <w:rsid w:val="00F1196E"/>
    <w:rsid w:val="00F1365D"/>
    <w:rsid w:val="00F1542D"/>
    <w:rsid w:val="00F23760"/>
    <w:rsid w:val="00F25693"/>
    <w:rsid w:val="00F25C59"/>
    <w:rsid w:val="00F30F62"/>
    <w:rsid w:val="00F31FD7"/>
    <w:rsid w:val="00F356C0"/>
    <w:rsid w:val="00F64CA2"/>
    <w:rsid w:val="00F66FF1"/>
    <w:rsid w:val="00F72678"/>
    <w:rsid w:val="00FA0F15"/>
    <w:rsid w:val="00FA6C81"/>
    <w:rsid w:val="00FB04E8"/>
    <w:rsid w:val="00FB11AD"/>
    <w:rsid w:val="00FC6237"/>
    <w:rsid w:val="00FD7740"/>
    <w:rsid w:val="00FD7930"/>
    <w:rsid w:val="00FE0015"/>
    <w:rsid w:val="00FE0BDA"/>
    <w:rsid w:val="00FE21C8"/>
    <w:rsid w:val="00FF18F1"/>
    <w:rsid w:val="00FF19F8"/>
    <w:rsid w:val="00FF393F"/>
    <w:rsid w:val="56D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84900"/>
  <w15:chartTrackingRefBased/>
  <w15:docId w15:val="{ACC6EFA2-529C-524D-8301-58801356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uiPriority w:val="1"/>
    <w:qFormat/>
    <w:rsid w:val="00A0095F"/>
    <w:pPr>
      <w:widowControl w:val="0"/>
      <w:ind w:left="485"/>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uiPriority w:val="1"/>
    <w:rsid w:val="00A0095F"/>
    <w:rPr>
      <w:b/>
      <w:bCs/>
      <w:sz w:val="24"/>
      <w:szCs w:val="24"/>
    </w:rPr>
  </w:style>
  <w:style w:type="paragraph" w:styleId="BodyText2">
    <w:name w:val="Body Text 2"/>
    <w:basedOn w:val="Normal"/>
    <w:link w:val="BodyText2Char"/>
    <w:rsid w:val="00B968AF"/>
    <w:pPr>
      <w:jc w:val="both"/>
    </w:pPr>
    <w:rPr>
      <w:lang w:val="x-none" w:eastAsia="x-none"/>
    </w:rPr>
  </w:style>
  <w:style w:type="character" w:customStyle="1" w:styleId="BodyText2Char">
    <w:name w:val="Body Text 2 Char"/>
    <w:link w:val="BodyText2"/>
    <w:rsid w:val="00B968AF"/>
    <w:rPr>
      <w:sz w:val="24"/>
      <w:szCs w:val="24"/>
    </w:rPr>
  </w:style>
  <w:style w:type="paragraph" w:customStyle="1" w:styleId="Default">
    <w:name w:val="Default"/>
    <w:rsid w:val="00B968AF"/>
    <w:pPr>
      <w:autoSpaceDE w:val="0"/>
      <w:autoSpaceDN w:val="0"/>
      <w:adjustRightInd w:val="0"/>
    </w:pPr>
    <w:rPr>
      <w:color w:val="000000"/>
      <w:sz w:val="24"/>
      <w:szCs w:val="24"/>
      <w:lang w:val="en-029" w:eastAsia="en-US"/>
    </w:rPr>
  </w:style>
  <w:style w:type="paragraph" w:styleId="BalloonText">
    <w:name w:val="Balloon Text"/>
    <w:basedOn w:val="Normal"/>
    <w:link w:val="BalloonTextChar"/>
    <w:rsid w:val="006941FB"/>
    <w:rPr>
      <w:rFonts w:ascii="Tahoma" w:hAnsi="Tahoma"/>
      <w:sz w:val="16"/>
      <w:szCs w:val="16"/>
      <w:lang w:val="x-none" w:eastAsia="x-none"/>
    </w:rPr>
  </w:style>
  <w:style w:type="character" w:customStyle="1" w:styleId="BalloonTextChar">
    <w:name w:val="Balloon Text Char"/>
    <w:link w:val="BalloonText"/>
    <w:rsid w:val="006941FB"/>
    <w:rPr>
      <w:rFonts w:ascii="Tahoma" w:hAnsi="Tahoma" w:cs="Tahoma"/>
      <w:sz w:val="16"/>
      <w:szCs w:val="16"/>
    </w:rPr>
  </w:style>
  <w:style w:type="character" w:styleId="IntenseEmphasis">
    <w:name w:val="Intense Emphasis"/>
    <w:uiPriority w:val="21"/>
    <w:qFormat/>
    <w:rsid w:val="006D1EC1"/>
    <w:rPr>
      <w:b/>
      <w:bCs/>
      <w:i/>
      <w:iCs/>
      <w:color w:val="4F81BD"/>
    </w:rPr>
  </w:style>
  <w:style w:type="character" w:styleId="CommentReference">
    <w:name w:val="annotation reference"/>
    <w:rsid w:val="00957062"/>
    <w:rPr>
      <w:sz w:val="16"/>
      <w:szCs w:val="16"/>
    </w:rPr>
  </w:style>
  <w:style w:type="paragraph" w:styleId="CommentText">
    <w:name w:val="annotation text"/>
    <w:basedOn w:val="Normal"/>
    <w:link w:val="CommentTextChar"/>
    <w:rsid w:val="00957062"/>
    <w:rPr>
      <w:sz w:val="20"/>
      <w:szCs w:val="20"/>
    </w:rPr>
  </w:style>
  <w:style w:type="character" w:customStyle="1" w:styleId="CommentTextChar">
    <w:name w:val="Comment Text Char"/>
    <w:basedOn w:val="DefaultParagraphFont"/>
    <w:link w:val="CommentText"/>
    <w:rsid w:val="00957062"/>
  </w:style>
  <w:style w:type="paragraph" w:styleId="CommentSubject">
    <w:name w:val="annotation subject"/>
    <w:basedOn w:val="CommentText"/>
    <w:next w:val="CommentText"/>
    <w:link w:val="CommentSubjectChar"/>
    <w:rsid w:val="00957062"/>
    <w:rPr>
      <w:b/>
      <w:bCs/>
    </w:rPr>
  </w:style>
  <w:style w:type="character" w:customStyle="1" w:styleId="CommentSubjectChar">
    <w:name w:val="Comment Subject Char"/>
    <w:link w:val="CommentSubject"/>
    <w:rsid w:val="00957062"/>
    <w:rPr>
      <w:b/>
      <w:bCs/>
    </w:rPr>
  </w:style>
  <w:style w:type="paragraph" w:styleId="ListParagraph">
    <w:name w:val="List Paragraph"/>
    <w:basedOn w:val="Normal"/>
    <w:uiPriority w:val="34"/>
    <w:qFormat/>
    <w:rsid w:val="00E45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356350-7698-4456-b45a-22940057aeca" xsi:nil="true"/>
    <lcf76f155ced4ddcb4097134ff3c332f xmlns="4b77e0e8-2c97-455c-847d-550052a3d8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C763580FA934282A4326EF205AB82" ma:contentTypeVersion="8" ma:contentTypeDescription="Create a new document." ma:contentTypeScope="" ma:versionID="acb4a038ee45c154c35477c88839e695">
  <xsd:schema xmlns:xsd="http://www.w3.org/2001/XMLSchema" xmlns:xs="http://www.w3.org/2001/XMLSchema" xmlns:p="http://schemas.microsoft.com/office/2006/metadata/properties" xmlns:ns2="4b77e0e8-2c97-455c-847d-550052a3d84c" xmlns:ns3="10356350-7698-4456-b45a-22940057aeca" targetNamespace="http://schemas.microsoft.com/office/2006/metadata/properties" ma:root="true" ma:fieldsID="3a08ab4388f163cf890de918bc13f722" ns2:_="" ns3:_="">
    <xsd:import namespace="4b77e0e8-2c97-455c-847d-550052a3d84c"/>
    <xsd:import namespace="10356350-7698-4456-b45a-22940057ae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7e0e8-2c97-455c-847d-550052a3d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64f228-ca7b-4337-b22c-79127a89bf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56350-7698-4456-b45a-22940057ae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48c9e1-41f0-4f02-9b7e-928835cfe1cf}" ma:internalName="TaxCatchAll" ma:showField="CatchAllData" ma:web="10356350-7698-4456-b45a-22940057a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16CC9-C0A2-4FE9-B2E1-14450ED76647}">
  <ds:schemaRefs>
    <ds:schemaRef ds:uri="http://schemas.microsoft.com/office/2006/metadata/properties"/>
    <ds:schemaRef ds:uri="http://schemas.microsoft.com/office/infopath/2007/PartnerControls"/>
    <ds:schemaRef ds:uri="10356350-7698-4456-b45a-22940057aeca"/>
    <ds:schemaRef ds:uri="4b77e0e8-2c97-455c-847d-550052a3d84c"/>
  </ds:schemaRefs>
</ds:datastoreItem>
</file>

<file path=customXml/itemProps2.xml><?xml version="1.0" encoding="utf-8"?>
<ds:datastoreItem xmlns:ds="http://schemas.openxmlformats.org/officeDocument/2006/customXml" ds:itemID="{BE783EF8-73B4-4274-AA7C-E0FC53E4396F}">
  <ds:schemaRefs>
    <ds:schemaRef ds:uri="http://schemas.microsoft.com/sharepoint/v3/contenttype/forms"/>
  </ds:schemaRefs>
</ds:datastoreItem>
</file>

<file path=customXml/itemProps3.xml><?xml version="1.0" encoding="utf-8"?>
<ds:datastoreItem xmlns:ds="http://schemas.openxmlformats.org/officeDocument/2006/customXml" ds:itemID="{25AAAD13-31A8-46C3-A2BA-6F8846510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7e0e8-2c97-455c-847d-550052a3d84c"/>
    <ds:schemaRef ds:uri="10356350-7698-4456-b45a-22940057a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vt:lpstr>
    </vt:vector>
  </TitlesOfParts>
  <Company>Govt_stk</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Legal</dc:creator>
  <cp:keywords/>
  <cp:lastModifiedBy>User</cp:lastModifiedBy>
  <cp:revision>4</cp:revision>
  <cp:lastPrinted>2023-01-30T03:40:00Z</cp:lastPrinted>
  <dcterms:created xsi:type="dcterms:W3CDTF">2023-02-03T18:10:00Z</dcterms:created>
  <dcterms:modified xsi:type="dcterms:W3CDTF">2023-02-03T18:12:00Z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0x01010043FC763580FA934282A4326EF205AB82</vt:lpwstr>
  </property>
</Properties>
</file>